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F246" w14:textId="77777777" w:rsidR="007A38EF" w:rsidRPr="007A38EF" w:rsidRDefault="007A38EF" w:rsidP="007A38EF">
      <w:pPr>
        <w:spacing w:after="200" w:line="240" w:lineRule="auto"/>
        <w:ind w:right="395"/>
        <w:contextualSpacing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</w:pPr>
      <w:bookmarkStart w:id="0" w:name="_Hlk112866117"/>
      <w:bookmarkStart w:id="1" w:name="_Hlk112871949"/>
      <w:r w:rsidRPr="007A38EF"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КАЛЕНДАРНО-ТЕМАТИЧНЕ ПЛАНУВАННЯ</w:t>
      </w:r>
    </w:p>
    <w:p w14:paraId="2F0F411F" w14:textId="77777777" w:rsidR="007A38EF" w:rsidRPr="007A38EF" w:rsidRDefault="007A38EF" w:rsidP="007A38EF">
      <w:pPr>
        <w:spacing w:after="200" w:line="240" w:lineRule="auto"/>
        <w:ind w:right="395"/>
        <w:contextualSpacing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</w:pPr>
      <w:r w:rsidRPr="007A38EF"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із української мови</w:t>
      </w:r>
    </w:p>
    <w:p w14:paraId="774205FE" w14:textId="01C6A4B7" w:rsidR="007A38EF" w:rsidRPr="007A38EF" w:rsidRDefault="007A38EF" w:rsidP="007A38EF">
      <w:pPr>
        <w:spacing w:after="200" w:line="240" w:lineRule="auto"/>
        <w:ind w:right="395"/>
        <w:contextualSpacing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6</w:t>
      </w:r>
      <w:r w:rsidRPr="007A38EF"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 xml:space="preserve"> клас</w:t>
      </w:r>
    </w:p>
    <w:p w14:paraId="3AECE945" w14:textId="06ADE8A5" w:rsidR="007A38EF" w:rsidRPr="007A38EF" w:rsidRDefault="007A38EF" w:rsidP="007A38EF">
      <w:pPr>
        <w:spacing w:after="200" w:line="240" w:lineRule="auto"/>
        <w:ind w:right="395"/>
        <w:contextualSpacing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</w:pPr>
      <w:r w:rsidRPr="007A38EF"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на 202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3</w:t>
      </w:r>
      <w:r w:rsidRPr="007A38EF"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/202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>4</w:t>
      </w:r>
      <w:r w:rsidRPr="007A38EF">
        <w:rPr>
          <w:rFonts w:ascii="Times New Roman" w:eastAsia="Times New Roman" w:hAnsi="Times New Roman" w:cs="Times New Roman"/>
          <w:b/>
          <w:kern w:val="0"/>
          <w:sz w:val="36"/>
          <w:szCs w:val="36"/>
          <w:lang w:val="uk-UA" w:eastAsia="uk-UA"/>
          <w14:ligatures w14:val="none"/>
        </w:rPr>
        <w:t xml:space="preserve"> навчальний рік</w:t>
      </w:r>
    </w:p>
    <w:p w14:paraId="2DBDC99E" w14:textId="77777777" w:rsidR="007A38EF" w:rsidRPr="007A38EF" w:rsidRDefault="007A38EF" w:rsidP="007A38EF">
      <w:pPr>
        <w:spacing w:after="200" w:line="240" w:lineRule="auto"/>
        <w:ind w:right="395"/>
        <w:contextualSpacing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uk-UA"/>
          <w14:ligatures w14:val="none"/>
        </w:rPr>
      </w:pPr>
    </w:p>
    <w:p w14:paraId="64EC8C29" w14:textId="77777777" w:rsidR="007A38EF" w:rsidRPr="007A38EF" w:rsidRDefault="007A38EF" w:rsidP="007A38EF">
      <w:pPr>
        <w:spacing w:after="200" w:line="240" w:lineRule="auto"/>
        <w:ind w:right="395"/>
        <w:contextualSpacing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uk-UA"/>
          <w14:ligatures w14:val="none"/>
        </w:rPr>
      </w:pPr>
    </w:p>
    <w:p w14:paraId="61C9F1F6" w14:textId="77777777" w:rsidR="007A38EF" w:rsidRPr="007A38EF" w:rsidRDefault="007A38EF" w:rsidP="007A38EF">
      <w:pPr>
        <w:spacing w:after="200" w:line="240" w:lineRule="auto"/>
        <w:ind w:right="395"/>
        <w:contextualSpacing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uk-UA"/>
          <w14:ligatures w14:val="none"/>
        </w:rPr>
      </w:pPr>
    </w:p>
    <w:p w14:paraId="1B5447E1" w14:textId="77777777" w:rsidR="007A38EF" w:rsidRPr="007A38EF" w:rsidRDefault="007A38EF" w:rsidP="007A38EF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2" w:name="_Hlk113810436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Модельна навчальна програма «Українська мова. 5-6 класи» для закладів загальної середньої освіти (</w:t>
      </w:r>
      <w:proofErr w:type="spellStart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авт</w:t>
      </w:r>
      <w:proofErr w:type="spellEnd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Заболотний О. В., Заболотний В. В., </w:t>
      </w:r>
      <w:proofErr w:type="spellStart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Лавринчук</w:t>
      </w:r>
      <w:proofErr w:type="spellEnd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В. П., </w:t>
      </w:r>
      <w:proofErr w:type="spellStart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Плівачук</w:t>
      </w:r>
      <w:proofErr w:type="spellEnd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К. В., Попова Т. Д.). «Рекомендовано </w:t>
      </w:r>
      <w:bookmarkEnd w:id="2"/>
      <w:r w:rsidRPr="007A38E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Міністерством освіти і науки України» (наказ Міністерства освіти і науки України від 12.07.2021 № 795)</w:t>
      </w:r>
    </w:p>
    <w:p w14:paraId="0B565098" w14:textId="77777777" w:rsidR="007A38EF" w:rsidRPr="007A38EF" w:rsidRDefault="007A38EF" w:rsidP="007A38EF">
      <w:pPr>
        <w:spacing w:after="200" w:line="240" w:lineRule="auto"/>
        <w:ind w:right="395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</w:p>
    <w:p w14:paraId="095E8022" w14:textId="77777777" w:rsidR="007A38EF" w:rsidRPr="007A38EF" w:rsidRDefault="007A38EF" w:rsidP="007A38EF">
      <w:pPr>
        <w:spacing w:after="200" w:line="240" w:lineRule="auto"/>
        <w:ind w:right="395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uk-UA"/>
          <w14:ligatures w14:val="none"/>
        </w:rPr>
      </w:pPr>
    </w:p>
    <w:bookmarkEnd w:id="0"/>
    <w:bookmarkEnd w:id="1"/>
    <w:p w14:paraId="32A99B94" w14:textId="77777777" w:rsidR="007A38EF" w:rsidRPr="007A38EF" w:rsidRDefault="007A38EF" w:rsidP="007A3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7A38EF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val="uk-UA" w:eastAsia="ru-RU"/>
          <w14:ligatures w14:val="none"/>
        </w:rPr>
        <w:t>Календарно – тематичний план</w:t>
      </w:r>
    </w:p>
    <w:p w14:paraId="2FC24E84" w14:textId="77777777" w:rsidR="007A38EF" w:rsidRPr="007A38EF" w:rsidRDefault="007A38EF" w:rsidP="007A3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7A38EF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val="uk-UA" w:eastAsia="ru-RU"/>
          <w14:ligatures w14:val="none"/>
        </w:rPr>
        <w:t xml:space="preserve"> «Українська мова» </w:t>
      </w:r>
    </w:p>
    <w:p w14:paraId="4C4AD7F2" w14:textId="41ED255C" w:rsidR="007A38EF" w:rsidRPr="007A38EF" w:rsidRDefault="007A38EF" w:rsidP="007A38E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val="uk-UA" w:eastAsia="ru-RU"/>
          <w14:ligatures w14:val="none"/>
        </w:rPr>
        <w:t>6</w:t>
      </w:r>
      <w:r w:rsidRPr="007A38EF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4"/>
          <w:lang w:val="uk-UA" w:eastAsia="ru-RU"/>
          <w14:ligatures w14:val="none"/>
        </w:rPr>
        <w:t xml:space="preserve"> клас </w:t>
      </w:r>
      <w:r w:rsidRPr="007A38E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>140</w:t>
      </w:r>
      <w:r w:rsidRPr="007A38E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 xml:space="preserve"> годин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>/4</w:t>
      </w:r>
      <w:r w:rsidRPr="007A38E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 xml:space="preserve"> годин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>и</w:t>
      </w:r>
      <w:r w:rsidRPr="007A38E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kern w:val="0"/>
          <w:sz w:val="24"/>
          <w:szCs w:val="24"/>
          <w:lang w:val="uk-UA" w:eastAsia="ru-RU"/>
          <w14:ligatures w14:val="none"/>
        </w:rPr>
        <w:t xml:space="preserve"> на тиждень)</w:t>
      </w:r>
    </w:p>
    <w:p w14:paraId="6E4B4F61" w14:textId="20E6AC74" w:rsidR="007A38EF" w:rsidRPr="000C0CDB" w:rsidRDefault="007A38EF" w:rsidP="007A38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0C0CDB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uk-UA" w:eastAsia="ru-RU"/>
          <w14:ligatures w14:val="none"/>
        </w:rPr>
        <w:t>Складено до підручника «</w:t>
      </w:r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Українська мова»: </w:t>
      </w:r>
      <w:proofErr w:type="spellStart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підруч</w:t>
      </w:r>
      <w:proofErr w:type="spellEnd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для </w:t>
      </w:r>
      <w:r w:rsidR="008808C8"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6</w:t>
      </w:r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 </w:t>
      </w:r>
      <w:proofErr w:type="spellStart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кл</w:t>
      </w:r>
      <w:proofErr w:type="spellEnd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</w:t>
      </w:r>
      <w:proofErr w:type="spellStart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закл</w:t>
      </w:r>
      <w:proofErr w:type="spellEnd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</w:t>
      </w:r>
      <w:proofErr w:type="spellStart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загальн</w:t>
      </w:r>
      <w:proofErr w:type="spellEnd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</w:t>
      </w:r>
      <w:proofErr w:type="spellStart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середн</w:t>
      </w:r>
      <w:proofErr w:type="spellEnd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освіти / Олександр </w:t>
      </w:r>
      <w:r w:rsidR="008808C8"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Заболотний Віктор Заболотний</w:t>
      </w:r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– Київ: </w:t>
      </w:r>
      <w:r w:rsidR="008808C8"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ТОВ «Генеза»</w:t>
      </w:r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, 202</w:t>
      </w:r>
      <w:r w:rsidR="008808C8"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3</w:t>
      </w:r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– </w:t>
      </w:r>
      <w:r w:rsidR="008808C8"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347</w:t>
      </w:r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 с. : </w:t>
      </w:r>
      <w:proofErr w:type="spellStart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>іл</w:t>
      </w:r>
      <w:proofErr w:type="spellEnd"/>
      <w:r w:rsidRPr="000C0CDB">
        <w:rPr>
          <w:rFonts w:ascii="Times New Roman" w:eastAsia="Times New Roman" w:hAnsi="Times New Roman" w:cs="Times New Roman"/>
          <w:kern w:val="0"/>
          <w:sz w:val="24"/>
          <w:szCs w:val="24"/>
          <w:lang w:val="uk-UA"/>
          <w14:ligatures w14:val="none"/>
        </w:rPr>
        <w:t xml:space="preserve">. </w:t>
      </w:r>
    </w:p>
    <w:p w14:paraId="2BDA8464" w14:textId="77777777" w:rsidR="007A38EF" w:rsidRPr="007A38EF" w:rsidRDefault="007A38EF" w:rsidP="007A38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15BC9A" w14:textId="5B7614A1" w:rsidR="007A38EF" w:rsidRPr="007A38EF" w:rsidRDefault="007A38EF" w:rsidP="007A38EF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val="uk-UA" w:eastAsia="uk-UA"/>
          <w14:ligatures w14:val="none"/>
        </w:rPr>
      </w:pPr>
      <w:bookmarkStart w:id="3" w:name="_Toc108622316"/>
      <w:bookmarkStart w:id="4" w:name="_Toc109654697"/>
      <w:bookmarkStart w:id="5" w:name="_Toc109669072"/>
      <w:bookmarkStart w:id="6" w:name="_Hlk108450613"/>
      <w:bookmarkStart w:id="7" w:name="_Hlk113810730"/>
      <w:r w:rsidRPr="007A38EF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val="uk-UA" w:eastAsia="uk-UA"/>
          <w14:ligatures w14:val="none"/>
        </w:rPr>
        <w:t xml:space="preserve">Рекомендовані види робіт з української мови  в 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val="uk-UA" w:eastAsia="uk-UA"/>
          <w14:ligatures w14:val="none"/>
        </w:rPr>
        <w:t>6</w:t>
      </w:r>
      <w:r w:rsidRPr="007A38EF">
        <w:rPr>
          <w:rFonts w:ascii="Times New Roman" w:eastAsia="Times New Roman" w:hAnsi="Times New Roman" w:cs="Times New Roman"/>
          <w:b/>
          <w:bCs/>
          <w:iCs/>
          <w:kern w:val="0"/>
          <w:sz w:val="16"/>
          <w:szCs w:val="16"/>
          <w:lang w:val="uk-UA" w:eastAsia="uk-UA"/>
          <w14:ligatures w14:val="none"/>
        </w:rPr>
        <w:t xml:space="preserve"> класі</w:t>
      </w:r>
      <w:bookmarkEnd w:id="3"/>
      <w:bookmarkEnd w:id="4"/>
      <w:bookmarkEnd w:id="5"/>
    </w:p>
    <w:tbl>
      <w:tblPr>
        <w:tblW w:w="73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5"/>
        <w:gridCol w:w="738"/>
        <w:gridCol w:w="708"/>
      </w:tblGrid>
      <w:tr w:rsidR="007A38EF" w:rsidRPr="007A38EF" w14:paraId="0A0AF19D" w14:textId="77777777" w:rsidTr="006C4313">
        <w:tc>
          <w:tcPr>
            <w:tcW w:w="5925" w:type="dxa"/>
            <w:shd w:val="clear" w:color="auto" w:fill="auto"/>
            <w:vAlign w:val="center"/>
          </w:tcPr>
          <w:p w14:paraId="51F15CB3" w14:textId="77777777"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</w:p>
        </w:tc>
        <w:tc>
          <w:tcPr>
            <w:tcW w:w="1446" w:type="dxa"/>
            <w:gridSpan w:val="2"/>
            <w:shd w:val="clear" w:color="auto" w:fill="E36C0A"/>
            <w:vAlign w:val="center"/>
          </w:tcPr>
          <w:p w14:paraId="337E2980" w14:textId="77777777"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iCs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5 </w:t>
            </w:r>
            <w:proofErr w:type="spellStart"/>
            <w:r w:rsidRPr="007A38EF">
              <w:rPr>
                <w:rFonts w:ascii="Times New Roman" w:eastAsia="Times New Roman" w:hAnsi="Times New Roman" w:cs="Times New Roman"/>
                <w:b/>
                <w:iCs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>кл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b/>
                <w:iCs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>. НУШ</w:t>
            </w:r>
          </w:p>
        </w:tc>
      </w:tr>
      <w:tr w:rsidR="007A38EF" w:rsidRPr="007A38EF" w14:paraId="0082B1DC" w14:textId="77777777" w:rsidTr="006C4313">
        <w:tc>
          <w:tcPr>
            <w:tcW w:w="5925" w:type="dxa"/>
            <w:shd w:val="clear" w:color="auto" w:fill="auto"/>
            <w:vAlign w:val="center"/>
          </w:tcPr>
          <w:p w14:paraId="60E3CCE7" w14:textId="77777777"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>Усього годин/ Години РМ</w:t>
            </w:r>
          </w:p>
        </w:tc>
        <w:tc>
          <w:tcPr>
            <w:tcW w:w="1446" w:type="dxa"/>
            <w:gridSpan w:val="2"/>
            <w:shd w:val="clear" w:color="auto" w:fill="FFFFFF"/>
            <w:vAlign w:val="center"/>
          </w:tcPr>
          <w:p w14:paraId="1E38B4F4" w14:textId="77777777" w:rsidR="007A38EF" w:rsidRPr="007A38EF" w:rsidRDefault="007A38EF" w:rsidP="007A38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  <w:t>140 / 32</w:t>
            </w:r>
          </w:p>
        </w:tc>
      </w:tr>
      <w:tr w:rsidR="007A38EF" w:rsidRPr="007A38EF" w14:paraId="5ECA3B45" w14:textId="77777777" w:rsidTr="006C4313">
        <w:tc>
          <w:tcPr>
            <w:tcW w:w="5925" w:type="dxa"/>
            <w:shd w:val="clear" w:color="auto" w:fill="auto"/>
            <w:vAlign w:val="center"/>
          </w:tcPr>
          <w:p w14:paraId="30EE07C2" w14:textId="77777777"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>Семестри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AC7837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8CBA0D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ІІ</w:t>
            </w:r>
          </w:p>
        </w:tc>
      </w:tr>
      <w:tr w:rsidR="007A38EF" w:rsidRPr="007A38EF" w14:paraId="57AB3376" w14:textId="77777777" w:rsidTr="006C4313">
        <w:tc>
          <w:tcPr>
            <w:tcW w:w="5925" w:type="dxa"/>
            <w:shd w:val="clear" w:color="auto" w:fill="auto"/>
          </w:tcPr>
          <w:p w14:paraId="0F50A8E6" w14:textId="77777777" w:rsidR="007A38EF" w:rsidRPr="007A38EF" w:rsidRDefault="007A38EF" w:rsidP="007A38E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Діагностування (у різний спосіб) прогресу набуття учнями </w:t>
            </w:r>
            <w:proofErr w:type="spellStart"/>
            <w:r w:rsidRPr="007A38EF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>мовних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знань і </w:t>
            </w:r>
            <w:proofErr w:type="spellStart"/>
            <w:r w:rsidRPr="007A38EF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>компетентностей</w:t>
            </w:r>
            <w:proofErr w:type="spellEnd"/>
          </w:p>
        </w:tc>
        <w:tc>
          <w:tcPr>
            <w:tcW w:w="738" w:type="dxa"/>
            <w:shd w:val="clear" w:color="auto" w:fill="auto"/>
            <w:vAlign w:val="center"/>
          </w:tcPr>
          <w:p w14:paraId="246C4970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4A04E8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4</w:t>
            </w:r>
          </w:p>
        </w:tc>
      </w:tr>
      <w:tr w:rsidR="007A38EF" w:rsidRPr="007A38EF" w14:paraId="480DBB8F" w14:textId="77777777" w:rsidTr="006C4313">
        <w:tc>
          <w:tcPr>
            <w:tcW w:w="7371" w:type="dxa"/>
            <w:gridSpan w:val="3"/>
            <w:shd w:val="clear" w:color="auto" w:fill="E36C0A"/>
          </w:tcPr>
          <w:p w14:paraId="5DE22762" w14:textId="77777777" w:rsidR="007A38EF" w:rsidRPr="007A38EF" w:rsidRDefault="007A38EF" w:rsidP="007A38EF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>1. Сприймає усну інформацію на слух / Аудіювання</w:t>
            </w:r>
          </w:p>
        </w:tc>
      </w:tr>
      <w:tr w:rsidR="007A38EF" w:rsidRPr="007A38EF" w14:paraId="4B6E0202" w14:textId="77777777" w:rsidTr="006C4313">
        <w:tc>
          <w:tcPr>
            <w:tcW w:w="5925" w:type="dxa"/>
            <w:shd w:val="clear" w:color="auto" w:fill="auto"/>
          </w:tcPr>
          <w:p w14:paraId="51E13870" w14:textId="77777777" w:rsidR="007A38EF" w:rsidRPr="007A38EF" w:rsidRDefault="007A38EF" w:rsidP="007A38EF">
            <w:pPr>
              <w:spacing w:after="0" w:line="240" w:lineRule="auto"/>
              <w:ind w:left="3975" w:right="-108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16"/>
                <w:szCs w:val="16"/>
                <w:lang w:val="uk-UA" w:eastAsia="uk-UA"/>
                <w14:ligatures w14:val="none"/>
              </w:rPr>
              <w:t>аудіювання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3EF236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DECD12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1</w:t>
            </w:r>
          </w:p>
        </w:tc>
      </w:tr>
      <w:tr w:rsidR="007A38EF" w:rsidRPr="007A38EF" w14:paraId="4F2DC5F4" w14:textId="77777777" w:rsidTr="006C4313">
        <w:tc>
          <w:tcPr>
            <w:tcW w:w="7371" w:type="dxa"/>
            <w:gridSpan w:val="3"/>
            <w:shd w:val="clear" w:color="auto" w:fill="E36C0A"/>
          </w:tcPr>
          <w:p w14:paraId="564FD1BB" w14:textId="77777777" w:rsidR="007A38EF" w:rsidRPr="007A38EF" w:rsidRDefault="007A38EF" w:rsidP="007A38EF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Cs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2. Усно взаємодіє та висловлюється / Говоріння 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6"/>
                <w:szCs w:val="16"/>
                <w:lang w:val="uk-UA" w:eastAsia="ru-RU"/>
                <w14:ligatures w14:val="none"/>
              </w:rPr>
              <w:t>*</w:t>
            </w:r>
          </w:p>
        </w:tc>
      </w:tr>
      <w:tr w:rsidR="007A38EF" w:rsidRPr="007A38EF" w14:paraId="62AF97C4" w14:textId="77777777" w:rsidTr="006C4313">
        <w:tc>
          <w:tcPr>
            <w:tcW w:w="5925" w:type="dxa"/>
            <w:shd w:val="clear" w:color="auto" w:fill="auto"/>
          </w:tcPr>
          <w:p w14:paraId="2A10055F" w14:textId="77777777" w:rsidR="007A38EF" w:rsidRPr="007A38EF" w:rsidRDefault="007A38EF" w:rsidP="007A38EF">
            <w:pPr>
              <w:spacing w:after="0" w:line="240" w:lineRule="auto"/>
              <w:ind w:left="3961" w:right="-108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>діалог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AADE49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1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ru-RU"/>
                <w14:ligatures w14:val="none"/>
              </w:rPr>
              <w:t>*</w:t>
            </w: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1E6905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-</w:t>
            </w:r>
          </w:p>
        </w:tc>
      </w:tr>
      <w:tr w:rsidR="007A38EF" w:rsidRPr="007A38EF" w14:paraId="606FED58" w14:textId="77777777" w:rsidTr="006C4313">
        <w:tc>
          <w:tcPr>
            <w:tcW w:w="5925" w:type="dxa"/>
            <w:shd w:val="clear" w:color="auto" w:fill="auto"/>
          </w:tcPr>
          <w:p w14:paraId="055E27D4" w14:textId="77777777" w:rsidR="007A38EF" w:rsidRPr="007A38EF" w:rsidRDefault="007A38EF" w:rsidP="007A38EF">
            <w:pPr>
              <w:spacing w:after="0" w:line="240" w:lineRule="auto"/>
              <w:ind w:left="3961" w:right="-108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усний переказ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82A9988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1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ru-RU"/>
                <w14:ligatures w14:val="none"/>
              </w:rPr>
              <w:t>*</w:t>
            </w: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509BA5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- </w:t>
            </w:r>
          </w:p>
        </w:tc>
      </w:tr>
      <w:tr w:rsidR="007A38EF" w:rsidRPr="007A38EF" w14:paraId="03818B03" w14:textId="77777777" w:rsidTr="006C4313">
        <w:tc>
          <w:tcPr>
            <w:tcW w:w="5925" w:type="dxa"/>
            <w:shd w:val="clear" w:color="auto" w:fill="auto"/>
          </w:tcPr>
          <w:p w14:paraId="40F13218" w14:textId="77777777" w:rsidR="007A38EF" w:rsidRPr="007A38EF" w:rsidRDefault="007A38EF" w:rsidP="007A38EF">
            <w:pPr>
              <w:spacing w:after="0" w:line="240" w:lineRule="auto"/>
              <w:ind w:left="3961" w:right="-108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усний твір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01B967E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691619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1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ru-RU"/>
                <w14:ligatures w14:val="none"/>
              </w:rPr>
              <w:t>*</w:t>
            </w: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</w:t>
            </w:r>
          </w:p>
        </w:tc>
      </w:tr>
      <w:tr w:rsidR="007A38EF" w:rsidRPr="007A38EF" w14:paraId="7D806AB9" w14:textId="77777777" w:rsidTr="006C4313">
        <w:tc>
          <w:tcPr>
            <w:tcW w:w="7371" w:type="dxa"/>
            <w:gridSpan w:val="3"/>
            <w:shd w:val="clear" w:color="auto" w:fill="E36C0A"/>
          </w:tcPr>
          <w:p w14:paraId="1BBEB05C" w14:textId="77777777" w:rsidR="007A38EF" w:rsidRPr="007A38EF" w:rsidRDefault="007A38EF" w:rsidP="007A38EF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>3. Сприймає письмові тексти/ Читання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</w:t>
            </w:r>
          </w:p>
        </w:tc>
      </w:tr>
      <w:tr w:rsidR="007A38EF" w:rsidRPr="007A38EF" w14:paraId="0FCBC4AA" w14:textId="77777777" w:rsidTr="006C4313">
        <w:tc>
          <w:tcPr>
            <w:tcW w:w="5925" w:type="dxa"/>
            <w:shd w:val="clear" w:color="auto" w:fill="auto"/>
          </w:tcPr>
          <w:p w14:paraId="428B28FA" w14:textId="77777777" w:rsidR="007A38EF" w:rsidRPr="007A38EF" w:rsidRDefault="007A38EF" w:rsidP="007A38EF">
            <w:pPr>
              <w:spacing w:after="0" w:line="240" w:lineRule="auto"/>
              <w:ind w:left="3472" w:right="-108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читання вголос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FAFDCB4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1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ru-RU"/>
                <w14:ligatures w14:val="none"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B2D615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-</w:t>
            </w: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</w:t>
            </w:r>
          </w:p>
        </w:tc>
      </w:tr>
      <w:tr w:rsidR="007A38EF" w:rsidRPr="007A38EF" w14:paraId="26360918" w14:textId="77777777" w:rsidTr="006C4313">
        <w:tc>
          <w:tcPr>
            <w:tcW w:w="5925" w:type="dxa"/>
            <w:shd w:val="clear" w:color="auto" w:fill="auto"/>
          </w:tcPr>
          <w:p w14:paraId="174469DA" w14:textId="77777777" w:rsidR="007A38EF" w:rsidRPr="007A38EF" w:rsidRDefault="007A38EF" w:rsidP="007A38EF">
            <w:pPr>
              <w:spacing w:after="0" w:line="240" w:lineRule="auto"/>
              <w:ind w:left="3472" w:right="-108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>читання мовчки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69D9D99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</w:t>
            </w: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B3C269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1 </w:t>
            </w:r>
          </w:p>
        </w:tc>
      </w:tr>
      <w:tr w:rsidR="007A38EF" w:rsidRPr="007A38EF" w14:paraId="77CA17CA" w14:textId="77777777" w:rsidTr="006C4313">
        <w:tc>
          <w:tcPr>
            <w:tcW w:w="7371" w:type="dxa"/>
            <w:gridSpan w:val="3"/>
            <w:shd w:val="clear" w:color="auto" w:fill="E36C0A"/>
          </w:tcPr>
          <w:p w14:paraId="0207941F" w14:textId="77777777" w:rsidR="007A38EF" w:rsidRPr="007A38EF" w:rsidRDefault="007A38EF" w:rsidP="007A38EF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color w:val="FFFFFF"/>
                <w:kern w:val="0"/>
                <w:sz w:val="16"/>
                <w:szCs w:val="16"/>
                <w:lang w:val="uk-UA" w:eastAsia="uk-UA"/>
                <w14:ligatures w14:val="none"/>
              </w:rPr>
              <w:t>4. Письмово взаємодіє та висловлюється / Письмо</w:t>
            </w:r>
          </w:p>
        </w:tc>
      </w:tr>
      <w:tr w:rsidR="007A38EF" w:rsidRPr="007A38EF" w14:paraId="6345AFF8" w14:textId="77777777" w:rsidTr="006C4313">
        <w:tc>
          <w:tcPr>
            <w:tcW w:w="5925" w:type="dxa"/>
            <w:shd w:val="clear" w:color="auto" w:fill="auto"/>
          </w:tcPr>
          <w:p w14:paraId="1EFF98DF" w14:textId="77777777" w:rsidR="007A38EF" w:rsidRPr="007A38EF" w:rsidRDefault="007A38EF" w:rsidP="007A38EF">
            <w:pPr>
              <w:spacing w:after="0" w:line="240" w:lineRule="auto"/>
              <w:ind w:left="4028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>переказ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E987090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231E14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1</w:t>
            </w:r>
          </w:p>
        </w:tc>
      </w:tr>
      <w:tr w:rsidR="007A38EF" w:rsidRPr="007A38EF" w14:paraId="7A1F4033" w14:textId="77777777" w:rsidTr="006C4313">
        <w:tc>
          <w:tcPr>
            <w:tcW w:w="5925" w:type="dxa"/>
            <w:shd w:val="clear" w:color="auto" w:fill="auto"/>
          </w:tcPr>
          <w:p w14:paraId="037C9A9C" w14:textId="77777777" w:rsidR="007A38EF" w:rsidRPr="007A38EF" w:rsidRDefault="007A38EF" w:rsidP="007A38EF">
            <w:pPr>
              <w:spacing w:after="0" w:line="240" w:lineRule="auto"/>
              <w:ind w:left="4028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>твір/есе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43FA28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E0C62A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>-</w:t>
            </w:r>
          </w:p>
        </w:tc>
      </w:tr>
      <w:tr w:rsidR="007A38EF" w:rsidRPr="007A38EF" w14:paraId="23CF2357" w14:textId="77777777" w:rsidTr="006C4313">
        <w:tc>
          <w:tcPr>
            <w:tcW w:w="5925" w:type="dxa"/>
            <w:shd w:val="clear" w:color="auto" w:fill="auto"/>
          </w:tcPr>
          <w:p w14:paraId="1BEEE9FA" w14:textId="77777777" w:rsidR="007A38EF" w:rsidRPr="007A38EF" w:rsidRDefault="007A38EF" w:rsidP="007A38EF">
            <w:pPr>
              <w:spacing w:after="0" w:line="240" w:lineRule="auto"/>
              <w:ind w:left="4028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val="uk-UA" w:eastAsia="uk-UA"/>
                <w14:ligatures w14:val="none"/>
              </w:rPr>
              <w:t>диктант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792E2A1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0D06EB" w14:textId="77777777" w:rsidR="007A38EF" w:rsidRPr="007A38EF" w:rsidRDefault="007A38EF" w:rsidP="007A38EF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  <w:t xml:space="preserve"> 1</w:t>
            </w:r>
          </w:p>
        </w:tc>
      </w:tr>
    </w:tbl>
    <w:p w14:paraId="5C8B7C66" w14:textId="77777777" w:rsidR="007A38EF" w:rsidRPr="007A38EF" w:rsidRDefault="007A38EF" w:rsidP="007A3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val="uk-UA" w:eastAsia="ru-RU"/>
          <w14:ligatures w14:val="none"/>
        </w:rPr>
      </w:pPr>
    </w:p>
    <w:p w14:paraId="6E302CF1" w14:textId="77777777" w:rsidR="007A38EF" w:rsidRPr="007A38EF" w:rsidRDefault="007A38EF" w:rsidP="007A3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  <w:r w:rsidRPr="007A38EF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val="uk-UA" w:eastAsia="ru-RU"/>
          <w14:ligatures w14:val="none"/>
        </w:rPr>
        <w:t>*</w:t>
      </w:r>
      <w:r w:rsidRPr="007A38EF"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  <w:t xml:space="preserve"> Види діяльності, перевірка яких здійснюється індивідуально протягом семестру (на розсуд учителя); для них не виділяються окремі </w:t>
      </w:r>
      <w:proofErr w:type="spellStart"/>
      <w:r w:rsidRPr="007A38EF"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  <w:t>уроки</w:t>
      </w:r>
      <w:proofErr w:type="spellEnd"/>
      <w:r w:rsidRPr="007A38EF"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  <w:t>.</w:t>
      </w:r>
    </w:p>
    <w:bookmarkEnd w:id="6"/>
    <w:p w14:paraId="49391C3A" w14:textId="72B1C6D7" w:rsidR="007A38EF" w:rsidRPr="007A38EF" w:rsidRDefault="007A38EF" w:rsidP="007A38E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uk-UA"/>
          <w14:ligatures w14:val="none"/>
        </w:rPr>
      </w:pPr>
      <w:r w:rsidRPr="007A38EF">
        <w:rPr>
          <w:rFonts w:ascii="Times New Roman" w:eastAsia="Calibri" w:hAnsi="Times New Roman" w:cs="Times New Roman"/>
          <w:b/>
          <w:bCs/>
          <w:kern w:val="0"/>
          <w:sz w:val="16"/>
          <w:szCs w:val="16"/>
          <w:lang w:val="uk-UA"/>
          <w14:ligatures w14:val="none"/>
        </w:rPr>
        <w:t>Під час оцінювання загальних результатів</w:t>
      </w:r>
      <w:r w:rsidRPr="007A38EF">
        <w:rPr>
          <w:rFonts w:ascii="Times New Roman" w:eastAsia="Times New Roman" w:hAnsi="Times New Roman" w:cs="Times New Roman"/>
          <w:kern w:val="0"/>
          <w:sz w:val="16"/>
          <w:szCs w:val="16"/>
          <w:lang w:val="uk-UA" w:eastAsia="uk-UA"/>
          <w14:ligatures w14:val="none"/>
        </w:rPr>
        <w:t xml:space="preserve">, які прописані в Стандарті й у Свідоцтві досягнень учня/учениці </w:t>
      </w:r>
      <w:r w:rsidR="008808C8">
        <w:rPr>
          <w:rFonts w:ascii="Times New Roman" w:eastAsia="Times New Roman" w:hAnsi="Times New Roman" w:cs="Times New Roman"/>
          <w:kern w:val="0"/>
          <w:sz w:val="16"/>
          <w:szCs w:val="16"/>
          <w:lang w:val="uk-UA" w:eastAsia="uk-UA"/>
          <w14:ligatures w14:val="none"/>
        </w:rPr>
        <w:t>6</w:t>
      </w:r>
      <w:r w:rsidRPr="007A38EF">
        <w:rPr>
          <w:rFonts w:ascii="Times New Roman" w:eastAsia="Times New Roman" w:hAnsi="Times New Roman" w:cs="Times New Roman"/>
          <w:kern w:val="0"/>
          <w:sz w:val="16"/>
          <w:szCs w:val="16"/>
          <w:lang w:val="uk-UA" w:eastAsia="uk-UA"/>
          <w14:ligatures w14:val="none"/>
        </w:rPr>
        <w:t xml:space="preserve"> класу, РЕКОМЕНДУЄМО враховувати оцінки за такі види робіт: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531"/>
        <w:gridCol w:w="3814"/>
      </w:tblGrid>
      <w:tr w:rsidR="007A38EF" w:rsidRPr="007A38EF" w14:paraId="1352DB10" w14:textId="77777777" w:rsidTr="006C4313">
        <w:tc>
          <w:tcPr>
            <w:tcW w:w="6204" w:type="dxa"/>
            <w:shd w:val="clear" w:color="auto" w:fill="E36C0A"/>
          </w:tcPr>
          <w:p w14:paraId="2EFCAE85" w14:textId="77777777" w:rsidR="007A38EF" w:rsidRPr="007A38EF" w:rsidRDefault="007A38EF" w:rsidP="007A38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val="uk-UA" w:eastAsia="uk-UA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val="uk-UA" w:eastAsia="uk-UA"/>
              </w:rPr>
              <w:t xml:space="preserve"> І семестр</w:t>
            </w:r>
          </w:p>
        </w:tc>
        <w:tc>
          <w:tcPr>
            <w:tcW w:w="4219" w:type="dxa"/>
            <w:shd w:val="clear" w:color="auto" w:fill="E36C0A"/>
          </w:tcPr>
          <w:p w14:paraId="2EBFE8CD" w14:textId="77777777" w:rsidR="007A38EF" w:rsidRPr="007A38EF" w:rsidRDefault="007A38EF" w:rsidP="007A38EF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val="uk-UA" w:eastAsia="uk-UA"/>
              </w:rPr>
            </w:pPr>
            <w:r w:rsidRPr="007A3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val="uk-UA" w:eastAsia="uk-UA"/>
              </w:rPr>
              <w:t>ІІ семестр</w:t>
            </w:r>
          </w:p>
        </w:tc>
      </w:tr>
      <w:tr w:rsidR="007A38EF" w:rsidRPr="007A38EF" w14:paraId="6D4C0E08" w14:textId="77777777" w:rsidTr="006C4313">
        <w:tc>
          <w:tcPr>
            <w:tcW w:w="6204" w:type="dxa"/>
          </w:tcPr>
          <w:p w14:paraId="6CAABF70" w14:textId="77777777" w:rsidR="007A38EF" w:rsidRPr="007A38EF" w:rsidRDefault="007A38EF" w:rsidP="007A38EF">
            <w:pPr>
              <w:shd w:val="clear" w:color="auto" w:fill="FFFFFF"/>
              <w:tabs>
                <w:tab w:val="left" w:pos="1014"/>
              </w:tabs>
              <w:ind w:left="2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1.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Аудіювання</w:t>
            </w:r>
          </w:p>
          <w:p w14:paraId="6D7F2897" w14:textId="77777777" w:rsidR="007A38EF" w:rsidRPr="007A38EF" w:rsidRDefault="007A38EF" w:rsidP="007A38EF">
            <w:pPr>
              <w:shd w:val="clear" w:color="auto" w:fill="FFFFFF"/>
              <w:tabs>
                <w:tab w:val="left" w:pos="1014"/>
              </w:tabs>
              <w:ind w:left="2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2.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Говоріння 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― </w:t>
            </w: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uk-UA" w:eastAsia="ru-RU"/>
              </w:rPr>
              <w:t xml:space="preserve">діалог + усний переказ 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(одна оцінка, яка є середнім арифметичним за виконані роботи)</w:t>
            </w:r>
          </w:p>
          <w:p w14:paraId="42452144" w14:textId="77777777" w:rsidR="007A38EF" w:rsidRPr="007A38EF" w:rsidRDefault="007A38EF" w:rsidP="007A38EF">
            <w:pPr>
              <w:shd w:val="clear" w:color="auto" w:fill="FFFFFF"/>
              <w:tabs>
                <w:tab w:val="left" w:pos="1014"/>
              </w:tabs>
              <w:ind w:left="2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3.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Читання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― </w:t>
            </w: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uk-UA" w:eastAsia="ru-RU"/>
              </w:rPr>
              <w:t>читання вголос</w:t>
            </w:r>
          </w:p>
          <w:p w14:paraId="711A03A5" w14:textId="77777777" w:rsidR="007A38EF" w:rsidRPr="007A38EF" w:rsidRDefault="007A38EF" w:rsidP="007A38EF">
            <w:pPr>
              <w:shd w:val="clear" w:color="auto" w:fill="FFFFFF"/>
              <w:tabs>
                <w:tab w:val="left" w:pos="1014"/>
              </w:tabs>
              <w:ind w:left="22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4.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Письмо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― </w:t>
            </w: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uk-UA" w:eastAsia="ru-RU"/>
              </w:rPr>
              <w:t>письмовий переказ + диктант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(одна оцінка, яка є середнім арифметичним за виконані роботи)</w:t>
            </w:r>
          </w:p>
        </w:tc>
        <w:tc>
          <w:tcPr>
            <w:tcW w:w="4219" w:type="dxa"/>
          </w:tcPr>
          <w:p w14:paraId="0E0AB7E5" w14:textId="77777777" w:rsidR="007A38EF" w:rsidRPr="007A38EF" w:rsidRDefault="007A38EF" w:rsidP="007A38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1.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Аудіювання</w:t>
            </w:r>
          </w:p>
          <w:p w14:paraId="4C3D95D8" w14:textId="77777777" w:rsidR="007A38EF" w:rsidRPr="007A38EF" w:rsidRDefault="007A38EF" w:rsidP="007A38E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2.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 xml:space="preserve">Говоріння 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― </w:t>
            </w: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uk-UA" w:eastAsia="ru-RU"/>
              </w:rPr>
              <w:t>усний твір</w:t>
            </w:r>
          </w:p>
          <w:p w14:paraId="71AA6E83" w14:textId="77777777" w:rsidR="007A38EF" w:rsidRPr="007A38EF" w:rsidRDefault="007A38EF" w:rsidP="007A38E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3.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Читання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― </w:t>
            </w: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uk-UA" w:eastAsia="ru-RU"/>
              </w:rPr>
              <w:t>читання мовчки</w:t>
            </w:r>
          </w:p>
          <w:p w14:paraId="325E78C6" w14:textId="77777777" w:rsidR="007A38EF" w:rsidRPr="007A38EF" w:rsidRDefault="007A38EF" w:rsidP="007A38EF">
            <w:pPr>
              <w:shd w:val="clear" w:color="auto" w:fill="FFFFFF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uk-UA"/>
              </w:rPr>
            </w:pP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4. </w:t>
            </w:r>
            <w:r w:rsidRPr="007A38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ru-RU"/>
              </w:rPr>
              <w:t>Письмо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― </w:t>
            </w:r>
            <w:r w:rsidRPr="007A38E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uk-UA" w:eastAsia="ru-RU"/>
              </w:rPr>
              <w:t xml:space="preserve">письмовий переказ  +диктант </w:t>
            </w:r>
            <w:r w:rsidRPr="007A38E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(одна оцінка, яка є середнім арифметичним за виконані роботи)</w:t>
            </w:r>
          </w:p>
        </w:tc>
      </w:tr>
      <w:bookmarkEnd w:id="7"/>
    </w:tbl>
    <w:p w14:paraId="6391CA66" w14:textId="77777777" w:rsidR="00EA11AA" w:rsidRPr="00EA11AA" w:rsidRDefault="00EA11AA" w:rsidP="00EA11A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946"/>
        <w:gridCol w:w="1276"/>
        <w:gridCol w:w="1389"/>
      </w:tblGrid>
      <w:tr w:rsidR="008808C8" w:rsidRPr="00EA11AA" w14:paraId="3A13B4A1" w14:textId="61D22C0A" w:rsidTr="008808C8">
        <w:trPr>
          <w:trHeight w:val="415"/>
        </w:trPr>
        <w:tc>
          <w:tcPr>
            <w:tcW w:w="596" w:type="dxa"/>
          </w:tcPr>
          <w:p w14:paraId="6B0E8A96" w14:textId="77777777" w:rsidR="008808C8" w:rsidRPr="008808C8" w:rsidRDefault="008808C8" w:rsidP="00EA1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</w:p>
          <w:p w14:paraId="27E78D09" w14:textId="1DB9C198" w:rsidR="008808C8" w:rsidRPr="008808C8" w:rsidRDefault="008808C8" w:rsidP="00EA1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з/п</w:t>
            </w:r>
          </w:p>
        </w:tc>
        <w:tc>
          <w:tcPr>
            <w:tcW w:w="6946" w:type="dxa"/>
          </w:tcPr>
          <w:p w14:paraId="791A6583" w14:textId="77777777" w:rsidR="008808C8" w:rsidRPr="008808C8" w:rsidRDefault="008808C8" w:rsidP="00EA1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Зміст програмового матеріалу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04B54B3A" w14:textId="77777777" w:rsidR="008808C8" w:rsidRPr="008808C8" w:rsidRDefault="008808C8" w:rsidP="00EA1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Дата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56F06535" w14:textId="4F8960AA" w:rsidR="008808C8" w:rsidRPr="008808C8" w:rsidRDefault="008808C8" w:rsidP="008808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Примітки</w:t>
            </w:r>
          </w:p>
        </w:tc>
      </w:tr>
      <w:tr w:rsidR="00EA11AA" w:rsidRPr="008808C8" w14:paraId="2FE9F821" w14:textId="77777777" w:rsidTr="00E83CFA">
        <w:tc>
          <w:tcPr>
            <w:tcW w:w="10207" w:type="dxa"/>
            <w:gridSpan w:val="4"/>
          </w:tcPr>
          <w:p w14:paraId="6728A0DD" w14:textId="77777777" w:rsidR="00EA11AA" w:rsidRPr="008808C8" w:rsidRDefault="00EA11AA" w:rsidP="00EA11AA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ВСТУП </w:t>
            </w:r>
          </w:p>
          <w:p w14:paraId="6A6EE661" w14:textId="2C92D7F2" w:rsidR="00082513" w:rsidRPr="008808C8" w:rsidRDefault="00EA11AA" w:rsidP="00082513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Краса та багатство української мови</w:t>
            </w:r>
            <w:r w:rsidR="004A4C3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(5 год.)</w:t>
            </w:r>
          </w:p>
          <w:p w14:paraId="2994601E" w14:textId="77777777" w:rsidR="008808C8" w:rsidRPr="008808C8" w:rsidRDefault="008808C8" w:rsidP="004A4C3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686F5850" w14:textId="39ABFDAD" w:rsidR="008808C8" w:rsidRPr="008808C8" w:rsidRDefault="008808C8" w:rsidP="004A4C3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уважно слухає монологічні / діалогічні висловлювання, зважаючи на мету та умови спілкування, особливості текстів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розуміє та відтворює зміст почутого повідомлення, толерантно реагує, використовуючи формули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мовного</w:t>
            </w:r>
            <w:proofErr w:type="spellEnd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етикету, етично висловлює власне ставлення до почутого у разі потреби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грамотно</w:t>
            </w:r>
            <w:proofErr w:type="spellEnd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перепитує співрозмовника для уточнення деталей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характеризує почуте повідомлення з погляду основних правил спілкування, дотримується їх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добирає стиль мовлення відповідно до мети, потреб і умов спілкування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складає та оформлює власне висловлення згідно з усталеними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мовними</w:t>
            </w:r>
            <w:proofErr w:type="spellEnd"/>
            <w:r w:rsid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нормами</w:t>
            </w:r>
            <w:r w:rsid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створює невеликі типові повідомлення на спеціальних</w:t>
            </w:r>
            <w:r w:rsid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(захищених) цифрових сервісах і в соціальних мережах</w:t>
            </w:r>
            <w:r w:rsid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розрізняє тексти різних стилів і типів</w:t>
            </w:r>
          </w:p>
          <w:p w14:paraId="1CB03B91" w14:textId="2279CD8F" w:rsidR="008808C8" w:rsidRPr="004A4C3B" w:rsidRDefault="008808C8" w:rsidP="004A4C3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дотримується норм етикету під час онлайн-спілкування</w:t>
            </w:r>
            <w:r w:rsid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взаємодіє з іншими особами у цифровому середовищі, дбаючи про безпеку</w:t>
            </w:r>
            <w:r w:rsid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</w:t>
            </w:r>
          </w:p>
        </w:tc>
      </w:tr>
      <w:tr w:rsidR="008808C8" w:rsidRPr="008808C8" w14:paraId="08CB6961" w14:textId="0DC0D461" w:rsidTr="008808C8">
        <w:tc>
          <w:tcPr>
            <w:tcW w:w="596" w:type="dxa"/>
          </w:tcPr>
          <w:p w14:paraId="3DE0C44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 xml:space="preserve">1 </w:t>
            </w:r>
          </w:p>
        </w:tc>
        <w:tc>
          <w:tcPr>
            <w:tcW w:w="6946" w:type="dxa"/>
          </w:tcPr>
          <w:p w14:paraId="72D6E422" w14:textId="31E1E9F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Українська мова – милозвучна, мелодійна, співуча, дзвінка, барвиста.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FACE5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9A0518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0ECC91E" w14:textId="6AE5C881" w:rsidTr="008808C8">
        <w:tc>
          <w:tcPr>
            <w:tcW w:w="596" w:type="dxa"/>
          </w:tcPr>
          <w:p w14:paraId="7E966C6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6BCA88A8" w14:textId="785AC35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4A4C3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4A4C3B" w:rsidRP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№1</w:t>
            </w:r>
            <w:r w:rsidRP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Мовлення та спілкування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поглиблення вивченого; практично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): види мовленнєвої діяльності, ситуація спілкування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E986F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C49DF2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BB65CB3" w14:textId="0EDF7214" w:rsidTr="008808C8">
        <w:tc>
          <w:tcPr>
            <w:tcW w:w="596" w:type="dxa"/>
          </w:tcPr>
          <w:p w14:paraId="56EC4DA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426AE923" w14:textId="570A4E1D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№2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Типи мовлення</w:t>
            </w:r>
            <w:r w:rsidRPr="008808C8">
              <w:rPr>
                <w:rFonts w:ascii="Times New Roman" w:eastAsia="Calibri" w:hAnsi="Times New Roman" w:cs="Times New Roman"/>
                <w:color w:val="222A35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A7EC0C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D28114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0599D651" w14:textId="22A01C38" w:rsidTr="008808C8">
        <w:tc>
          <w:tcPr>
            <w:tcW w:w="596" w:type="dxa"/>
          </w:tcPr>
          <w:p w14:paraId="6E0F00A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50995818" w14:textId="538DAA3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№3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Складання та розігрування діалогів відповідно до запропонованої ситуації спілкування </w:t>
            </w:r>
            <w:r w:rsidR="00B43CA2" w:rsidRPr="00B43C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щодо безпеки спілкування телефоном та в соціальних мережах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5D55E9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3675F3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1A78CE5D" w14:textId="64C38C0E" w:rsidTr="008808C8">
        <w:tc>
          <w:tcPr>
            <w:tcW w:w="596" w:type="dxa"/>
          </w:tcPr>
          <w:p w14:paraId="79BF9BA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</w:tcPr>
          <w:p w14:paraId="46C2E7F3" w14:textId="4B90DF9D" w:rsidR="008808C8" w:rsidRPr="008808C8" w:rsidRDefault="004A4C3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Багатство української мови: словниковий склад, фразеологізми, крилаті вислови, синоніми, різноманітні суфікси й префікси, граматичні форми, синтаксичні синоніми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E493B6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CE0D18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0C0CDB" w14:paraId="5550C111" w14:textId="77777777" w:rsidTr="00E83CFA">
        <w:tc>
          <w:tcPr>
            <w:tcW w:w="10207" w:type="dxa"/>
            <w:gridSpan w:val="4"/>
          </w:tcPr>
          <w:p w14:paraId="73221BA7" w14:textId="77777777" w:rsidR="00EA11AA" w:rsidRPr="004A4C3B" w:rsidRDefault="00EA11AA" w:rsidP="004A4C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4A4C3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ПОВТОРЕННЯ ТА УЗАГАЛЬНЕННЯ ВИВЧЕНОГО </w:t>
            </w:r>
          </w:p>
          <w:p w14:paraId="6ADBD822" w14:textId="75FE2AC0" w:rsidR="00EA11AA" w:rsidRPr="004A4C3B" w:rsidRDefault="00EA11AA" w:rsidP="004A4C3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4A4C3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Синтаксис і пунктуація. Орфографія</w:t>
            </w:r>
            <w:r w:rsidR="004A4C3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7 </w:t>
            </w:r>
            <w:r w:rsidR="004A4C3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год</w:t>
            </w:r>
            <w:r w:rsid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="004A4C3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  <w:p w14:paraId="7F5F058D" w14:textId="77777777" w:rsidR="004A4C3B" w:rsidRPr="004A4C3B" w:rsidRDefault="004A4C3B" w:rsidP="004A4C3B">
            <w:pPr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7E8BD3FE" w14:textId="075681F1" w:rsidR="004A4C3B" w:rsidRPr="00F56D0C" w:rsidRDefault="004A4C3B" w:rsidP="004A4C3B">
            <w:pPr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вичерпно</w:t>
            </w:r>
            <w:proofErr w:type="spellEnd"/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відповідає на запитання за змістом почутого повідомлення</w:t>
            </w:r>
            <w:r w:rsid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формулює тему та основну думку тексту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розрізняє тексти різних стилів і типів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визначає актуальність і несуперечливість тексту (наприклад, чи наведена інформація є правдивою, актуальною, не містить суперечностей) на основі власного досвіду та досвіду інших осіб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орфографічними, граматичними,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пунктуаційними нормами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виокремлює та розрізняє </w:t>
            </w:r>
            <w:proofErr w:type="spellStart"/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одиниці різних рівнів (тексти, речення, словосполучення, слова)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вирізняє окремі </w:t>
            </w:r>
            <w:proofErr w:type="spellStart"/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4A4C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явища у своєму та чужому мовленні, пояснює їх суть</w:t>
            </w:r>
            <w:r w:rsid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</w:t>
            </w:r>
          </w:p>
        </w:tc>
      </w:tr>
      <w:tr w:rsidR="008808C8" w:rsidRPr="008808C8" w14:paraId="31042EBC" w14:textId="7A66C12C" w:rsidTr="008808C8">
        <w:tc>
          <w:tcPr>
            <w:tcW w:w="596" w:type="dxa"/>
          </w:tcPr>
          <w:p w14:paraId="160B848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52E77F8A" w14:textId="007F4E15" w:rsidR="008808C8" w:rsidRPr="008808C8" w:rsidRDefault="008808C8" w:rsidP="00EA11AA">
            <w:pPr>
              <w:tabs>
                <w:tab w:val="left" w:pos="340"/>
              </w:tabs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Словосполучення і речення. </w:t>
            </w:r>
            <w:r w:rsidR="002E1121" w:rsidRPr="002E1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Види речень за метою</w:t>
            </w:r>
            <w:r w:rsidR="002E1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2E1121" w:rsidRPr="002E1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висловлювання та емоційним забарвленням.</w:t>
            </w:r>
            <w:r w:rsidR="002E1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Головні і другорядні члени речення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14A4D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30DBD4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989AB46" w14:textId="3A8103B5" w:rsidTr="008808C8">
        <w:tc>
          <w:tcPr>
            <w:tcW w:w="596" w:type="dxa"/>
          </w:tcPr>
          <w:p w14:paraId="0881B45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72F069D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Однорідні члени речення, звертання, вставні слова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C1916B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2780D9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A68E083" w14:textId="20797A0D" w:rsidTr="008808C8">
        <w:tc>
          <w:tcPr>
            <w:tcW w:w="596" w:type="dxa"/>
          </w:tcPr>
          <w:p w14:paraId="717C5DC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4B261107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Складне речення. Пряма мова. Діалог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E6817E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F4C0EE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8858D1F" w14:textId="0AF5BC8B" w:rsidTr="008808C8">
        <w:tc>
          <w:tcPr>
            <w:tcW w:w="596" w:type="dxa"/>
          </w:tcPr>
          <w:p w14:paraId="3479F04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4502F8AE" w14:textId="3141D2CA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№4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Стилі мовлення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). Поняття про офіційно-діловий стиль; ділові папери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0B09D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04EC79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AABE80E" w14:textId="7C55EF1C" w:rsidTr="008808C8">
        <w:tc>
          <w:tcPr>
            <w:tcW w:w="596" w:type="dxa"/>
          </w:tcPr>
          <w:p w14:paraId="2683961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</w:p>
        </w:tc>
        <w:tc>
          <w:tcPr>
            <w:tcW w:w="6946" w:type="dxa"/>
          </w:tcPr>
          <w:p w14:paraId="212189D5" w14:textId="368E8328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№5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Складання оголошення для розміщення на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вебсайті</w:t>
            </w:r>
            <w:proofErr w:type="spellEnd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(на шкільній дошці оголошень) про очікувану подію (екскурсію, поїздку до музею, відвідання театру та ін.).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B180E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7C2F1D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1C1A273" w14:textId="0919E70A" w:rsidTr="008808C8">
        <w:tc>
          <w:tcPr>
            <w:tcW w:w="596" w:type="dxa"/>
          </w:tcPr>
          <w:p w14:paraId="4FF2206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</w:t>
            </w:r>
          </w:p>
        </w:tc>
        <w:tc>
          <w:tcPr>
            <w:tcW w:w="6946" w:type="dxa"/>
          </w:tcPr>
          <w:p w14:paraId="16D1D58E" w14:textId="77777777" w:rsidR="008808C8" w:rsidRPr="008808C8" w:rsidRDefault="008808C8" w:rsidP="00EA11AA">
            <w:pPr>
              <w:tabs>
                <w:tab w:val="left" w:pos="250"/>
              </w:tabs>
              <w:spacing w:after="0" w:line="20" w:lineRule="atLeast"/>
              <w:ind w:right="-2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Основні орфограми та пунктограми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практично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)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AFA5CA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1C12C1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8D10712" w14:textId="04FC446F" w:rsidTr="0044318E">
        <w:trPr>
          <w:trHeight w:val="198"/>
        </w:trPr>
        <w:tc>
          <w:tcPr>
            <w:tcW w:w="596" w:type="dxa"/>
            <w:tcBorders>
              <w:bottom w:val="single" w:sz="4" w:space="0" w:color="auto"/>
            </w:tcBorders>
          </w:tcPr>
          <w:p w14:paraId="3C81F49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60900988" w14:textId="41F58FB5" w:rsidR="008808C8" w:rsidRPr="008808C8" w:rsidRDefault="0044318E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№1. </w:t>
            </w:r>
            <w:r w:rsidRPr="00647529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Диктант. Аудіювання.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0CAA2B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5CDA15D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0C0CDB" w14:paraId="7360121A" w14:textId="77777777" w:rsidTr="00E83CFA">
        <w:tc>
          <w:tcPr>
            <w:tcW w:w="10207" w:type="dxa"/>
            <w:gridSpan w:val="4"/>
          </w:tcPr>
          <w:p w14:paraId="4AFC3B18" w14:textId="77777777" w:rsidR="00EA11AA" w:rsidRPr="0044318E" w:rsidRDefault="00EA11AA" w:rsidP="004431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ЛЕКСИКОЛОГІЯ. ФРАЗЕОЛОГІЯ</w:t>
            </w:r>
          </w:p>
          <w:p w14:paraId="696922FF" w14:textId="77777777" w:rsidR="0044318E" w:rsidRPr="0044318E" w:rsidRDefault="0044318E" w:rsidP="004431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Групи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слів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за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походженням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та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вживанням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32D5831B" w14:textId="7F53ED87" w:rsidR="0044318E" w:rsidRPr="0044318E" w:rsidRDefault="0044318E" w:rsidP="004431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Написання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слів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іншомовного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походження</w:t>
            </w:r>
            <w:proofErr w:type="spellEnd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. </w:t>
            </w:r>
            <w:proofErr w:type="spellStart"/>
            <w:r w:rsidRPr="0044318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Фразеологізми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F56D0C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="001B4F6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46E93235" w14:textId="77777777" w:rsidR="0044318E" w:rsidRPr="002F492C" w:rsidRDefault="0044318E" w:rsidP="0044318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2F492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30100BD0" w14:textId="348603C8" w:rsidR="0044318E" w:rsidRPr="0044318E" w:rsidRDefault="0044318E" w:rsidP="0044318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2F492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вказує на окремі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особливості, що сприяють або заважають ефективній комунікації в конкретній ситуації спілкування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наводить кілька аргументів і прикладів на підтвердження власної позиції,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використовуючи типові мовленнєві конструкції, доречні цитати з тексту для увиразнення власних поглядів, ідей, переконань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читає тексти різних функціональних стилів і мовленнєвих жанрів у різний спосіб (оглядово, вибірково тощо) відповідно до мети читання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виокремлює в тексті мікротеми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розпізнає основні виражальні засоби, використовує окремі з них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розрізняє тексти різних стилів і типів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використовує для розв’язання завдань актуальні та достовірні текстові/</w:t>
            </w:r>
            <w:proofErr w:type="spellStart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медіатекстові</w:t>
            </w:r>
            <w:proofErr w:type="spellEnd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джерела інформації переказує зміст тексту в різний спосіб відповідно до завдання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записує власні міркування або інформацію з інших джерел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</w:p>
          <w:p w14:paraId="17588BBC" w14:textId="4C6459B3" w:rsidR="0044318E" w:rsidRPr="0044318E" w:rsidRDefault="0044318E" w:rsidP="0044318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лексичними,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стилістичними нормами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добирає доречні засоби </w:t>
            </w:r>
            <w:proofErr w:type="spellStart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мовної</w:t>
            </w:r>
            <w:proofErr w:type="spellEnd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виразності для оформлення власного висловлення</w:t>
            </w:r>
          </w:p>
          <w:p w14:paraId="5C455B1C" w14:textId="748CB525" w:rsidR="0044318E" w:rsidRPr="0044318E" w:rsidRDefault="0044318E" w:rsidP="0044318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знаходить і виправляє недоліки та помилки в змісті, будові і </w:t>
            </w:r>
            <w:proofErr w:type="spellStart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мовному</w:t>
            </w:r>
            <w:proofErr w:type="spellEnd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оформленні власних висловлень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коригує текст на основі проведеного аналізу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аналізує зміст написаного з погляду цілісності та повноти викладу виокремлює та розрізняє </w:t>
            </w:r>
            <w:proofErr w:type="spellStart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одиниці різних рівнів (текст, речення, слово)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вирізняє лексичні явища у своєму та чужому мовленні, пояснює їх суть</w:t>
            </w:r>
          </w:p>
          <w:p w14:paraId="6BC51863" w14:textId="77777777" w:rsidR="0044318E" w:rsidRPr="0044318E" w:rsidRDefault="0044318E" w:rsidP="0044318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порівнює тексти щодо наявності в них певних </w:t>
            </w:r>
            <w:proofErr w:type="spellStart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мовних</w:t>
            </w:r>
            <w:proofErr w:type="spellEnd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засобів (застарілих, професійних слів, фразеологізмів тощо)</w:t>
            </w:r>
          </w:p>
          <w:p w14:paraId="1609070C" w14:textId="1D8E6B12" w:rsidR="0044318E" w:rsidRPr="00F56D0C" w:rsidRDefault="0044318E" w:rsidP="0044318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творчо використовує </w:t>
            </w:r>
            <w:proofErr w:type="spellStart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засоби, обираючи із запропонованих варіантів доречні нестандартні рішення, обґрунтовуючи зроблений вибір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44318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урізноманітнює власне мовлення завдяки роботі із словниками та довідковими джерелами.</w:t>
            </w:r>
          </w:p>
        </w:tc>
      </w:tr>
      <w:tr w:rsidR="008808C8" w:rsidRPr="008808C8" w14:paraId="3D114618" w14:textId="310FA7BA" w:rsidTr="008808C8">
        <w:tc>
          <w:tcPr>
            <w:tcW w:w="596" w:type="dxa"/>
          </w:tcPr>
          <w:p w14:paraId="47A358D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13</w:t>
            </w:r>
          </w:p>
        </w:tc>
        <w:tc>
          <w:tcPr>
            <w:tcW w:w="6946" w:type="dxa"/>
          </w:tcPr>
          <w:p w14:paraId="60952C5D" w14:textId="77777777" w:rsidR="008808C8" w:rsidRPr="008808C8" w:rsidRDefault="008808C8" w:rsidP="00EA11AA">
            <w:pPr>
              <w:tabs>
                <w:tab w:val="left" w:pos="317"/>
              </w:tabs>
              <w:spacing w:after="0" w:line="20" w:lineRule="atLeast"/>
              <w:ind w:right="-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808C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Групи слів за походженням:</w:t>
            </w:r>
            <w:r w:rsidRPr="008808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власне українські слова та слова іншомовного походження (запозичені). Лексичні помилки (</w:t>
            </w:r>
            <w:r w:rsidRPr="008808C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uk-UA" w:eastAsia="ru-RU"/>
                <w14:ligatures w14:val="none"/>
              </w:rPr>
              <w:t>практично</w:t>
            </w:r>
            <w:r w:rsidRPr="008808C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)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5D3E55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0A2662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B43F78D" w14:textId="5EFE0935" w:rsidTr="008808C8">
        <w:tc>
          <w:tcPr>
            <w:tcW w:w="596" w:type="dxa"/>
          </w:tcPr>
          <w:p w14:paraId="5ABACF3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14  </w:t>
            </w:r>
          </w:p>
        </w:tc>
        <w:tc>
          <w:tcPr>
            <w:tcW w:w="6946" w:type="dxa"/>
          </w:tcPr>
          <w:p w14:paraId="4BAD9D7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Букви 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 xml:space="preserve">и, і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 словах іншомовного походження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7FE36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2B429D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9EBB0E6" w14:textId="7B9A631C" w:rsidTr="00F56D0C">
        <w:trPr>
          <w:trHeight w:val="74"/>
        </w:trPr>
        <w:tc>
          <w:tcPr>
            <w:tcW w:w="596" w:type="dxa"/>
            <w:tcBorders>
              <w:top w:val="single" w:sz="4" w:space="0" w:color="auto"/>
            </w:tcBorders>
          </w:tcPr>
          <w:p w14:paraId="297CD63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35327E0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Подвоєні букви в словах іншомовного походження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D18C28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6CD92F9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1EB2502" w14:textId="25BF730F" w:rsidTr="008808C8">
        <w:tc>
          <w:tcPr>
            <w:tcW w:w="596" w:type="dxa"/>
          </w:tcPr>
          <w:p w14:paraId="11EE4B2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16</w:t>
            </w:r>
          </w:p>
        </w:tc>
        <w:tc>
          <w:tcPr>
            <w:tcW w:w="6946" w:type="dxa"/>
          </w:tcPr>
          <w:p w14:paraId="7DC5408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Апостроф у словах іншомовного походження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34A3BF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CADBC9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CC05D10" w14:textId="4778F3F0" w:rsidTr="008808C8">
        <w:tc>
          <w:tcPr>
            <w:tcW w:w="596" w:type="dxa"/>
          </w:tcPr>
          <w:p w14:paraId="54F792F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17</w:t>
            </w:r>
          </w:p>
        </w:tc>
        <w:tc>
          <w:tcPr>
            <w:tcW w:w="6946" w:type="dxa"/>
          </w:tcPr>
          <w:p w14:paraId="38CF0F3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М’який знак у словах іншомовного походження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885F6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633162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C157744" w14:textId="2A13CED3" w:rsidTr="008808C8">
        <w:tc>
          <w:tcPr>
            <w:tcW w:w="596" w:type="dxa"/>
          </w:tcPr>
          <w:p w14:paraId="5ABF11A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18</w:t>
            </w:r>
          </w:p>
        </w:tc>
        <w:tc>
          <w:tcPr>
            <w:tcW w:w="6946" w:type="dxa"/>
          </w:tcPr>
          <w:p w14:paraId="6F14B0D1" w14:textId="243C5BA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4A4C3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Текст, його основні ознаки, особливості будови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). Складний план тексту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7D045E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4F24D1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7C15240" w14:textId="47ED0436" w:rsidTr="008808C8">
        <w:tc>
          <w:tcPr>
            <w:tcW w:w="596" w:type="dxa"/>
          </w:tcPr>
          <w:p w14:paraId="3E8D643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19</w:t>
            </w:r>
          </w:p>
        </w:tc>
        <w:tc>
          <w:tcPr>
            <w:tcW w:w="6946" w:type="dxa"/>
          </w:tcPr>
          <w:p w14:paraId="5149624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Активна та пасивна лексика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: застарілі слова (архаїзми й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історизми</w:t>
            </w:r>
            <w:proofErr w:type="spellEnd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), неологізми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74BF34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AC7700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8880C5C" w14:textId="36C3278E" w:rsidTr="008808C8">
        <w:tc>
          <w:tcPr>
            <w:tcW w:w="596" w:type="dxa"/>
            <w:tcBorders>
              <w:bottom w:val="single" w:sz="4" w:space="0" w:color="auto"/>
            </w:tcBorders>
          </w:tcPr>
          <w:p w14:paraId="1E7D181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20</w:t>
            </w:r>
          </w:p>
        </w:tc>
        <w:tc>
          <w:tcPr>
            <w:tcW w:w="6946" w:type="dxa"/>
          </w:tcPr>
          <w:p w14:paraId="40124F6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Загальновживані слова. Професійні слова й терміни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97DC1F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7D1366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C59AC5A" w14:textId="77EAAB29" w:rsidTr="008808C8">
        <w:trPr>
          <w:trHeight w:val="2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64EEC2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7CC67FFD" w14:textId="3A9504B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F56D0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F56D0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Будова елементарного роздуму. Усний докладний переказ художнього тексту розповідного характеру з елементами роздуму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6628F55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00B540C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4553A40" w14:textId="216C4724" w:rsidTr="008808C8">
        <w:trPr>
          <w:trHeight w:val="195"/>
        </w:trPr>
        <w:tc>
          <w:tcPr>
            <w:tcW w:w="596" w:type="dxa"/>
            <w:tcBorders>
              <w:top w:val="single" w:sz="4" w:space="0" w:color="auto"/>
            </w:tcBorders>
          </w:tcPr>
          <w:p w14:paraId="2735E20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592DA8A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Діалектні та просторічні слова. Лексичні помилки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практично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47AC9EC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51F1EB3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C4694BB" w14:textId="6EAA8FFF" w:rsidTr="00F56D0C">
        <w:trPr>
          <w:trHeight w:val="80"/>
        </w:trPr>
        <w:tc>
          <w:tcPr>
            <w:tcW w:w="596" w:type="dxa"/>
          </w:tcPr>
          <w:p w14:paraId="1D9A9379" w14:textId="5CB616D9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23</w:t>
            </w:r>
          </w:p>
        </w:tc>
        <w:tc>
          <w:tcPr>
            <w:tcW w:w="6946" w:type="dxa"/>
          </w:tcPr>
          <w:p w14:paraId="4E18479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Стилістично забарвлені слова. Лексичні помилки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практично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47F8CB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06310B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8505FFD" w14:textId="75340763" w:rsidTr="000C479B">
        <w:trPr>
          <w:trHeight w:val="244"/>
        </w:trPr>
        <w:tc>
          <w:tcPr>
            <w:tcW w:w="596" w:type="dxa"/>
            <w:tcBorders>
              <w:bottom w:val="single" w:sz="4" w:space="0" w:color="auto"/>
            </w:tcBorders>
          </w:tcPr>
          <w:p w14:paraId="3AC4CFF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24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B6BA860" w14:textId="5B9CB079" w:rsidR="000C479B" w:rsidRPr="008808C8" w:rsidRDefault="00F56D0C" w:rsidP="00EA11AA">
            <w:pPr>
              <w:tabs>
                <w:tab w:val="left" w:pos="317"/>
              </w:tabs>
              <w:spacing w:after="0" w:line="20" w:lineRule="atLeast"/>
              <w:ind w:right="-2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F56D0C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Пароніми </w:t>
            </w:r>
            <w:r w:rsidRPr="00F56D0C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>(практично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5C273CB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680C5A7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0C479B" w:rsidRPr="008808C8" w14:paraId="08811ECF" w14:textId="77777777" w:rsidTr="000C479B">
        <w:trPr>
          <w:trHeight w:val="299"/>
        </w:trPr>
        <w:tc>
          <w:tcPr>
            <w:tcW w:w="596" w:type="dxa"/>
            <w:tcBorders>
              <w:top w:val="single" w:sz="4" w:space="0" w:color="auto"/>
            </w:tcBorders>
          </w:tcPr>
          <w:p w14:paraId="44699415" w14:textId="7C960C68" w:rsidR="000C479B" w:rsidRPr="008808C8" w:rsidRDefault="000C479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2162CFFC" w14:textId="031AC19D" w:rsidR="000C479B" w:rsidRPr="00F56D0C" w:rsidRDefault="000C479B" w:rsidP="00EA11AA">
            <w:pPr>
              <w:tabs>
                <w:tab w:val="left" w:pos="317"/>
              </w:tabs>
              <w:spacing w:after="0" w:line="20" w:lineRule="atLeast"/>
              <w:ind w:right="-22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0C479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Діагностична (контрольна) робота №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Pr="000C479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Pr="000C479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Лексикологія. (</w:t>
            </w:r>
            <w:r w:rsidRPr="000C479B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0C479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).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6D1AEAB" w14:textId="77777777" w:rsidR="000C479B" w:rsidRPr="008808C8" w:rsidRDefault="000C479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1526B1D6" w14:textId="77777777" w:rsidR="000C479B" w:rsidRPr="008808C8" w:rsidRDefault="000C479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CD3DF4D" w14:textId="201BE9E1" w:rsidTr="001B4F64">
        <w:trPr>
          <w:trHeight w:val="1359"/>
        </w:trPr>
        <w:tc>
          <w:tcPr>
            <w:tcW w:w="596" w:type="dxa"/>
            <w:tcBorders>
              <w:bottom w:val="single" w:sz="4" w:space="0" w:color="auto"/>
            </w:tcBorders>
          </w:tcPr>
          <w:p w14:paraId="6E7F5941" w14:textId="15B570F2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690057B" w14:textId="01E29B4E" w:rsidR="001B4F64" w:rsidRPr="00F56D0C" w:rsidRDefault="00F56D0C" w:rsidP="00EA11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Написання твору-роздуму про вчинки людей на основі власних спостережень і вражень у художньому стилі з використанням фразеологізмів</w:t>
            </w:r>
            <w:r w:rsidR="001B4F64">
              <w:t xml:space="preserve"> </w:t>
            </w:r>
            <w:r w:rsidR="001B4F64" w:rsidRP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(орієнтовні теми: «Чому треба берегти природу», «Який вчинок можна вважати героїчним»). Редагування твору-роздуму.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7E2F04B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69E82D8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1B4F64" w:rsidRPr="008808C8" w14:paraId="65B40AC5" w14:textId="77777777" w:rsidTr="001B4F64">
        <w:trPr>
          <w:trHeight w:val="285"/>
        </w:trPr>
        <w:tc>
          <w:tcPr>
            <w:tcW w:w="596" w:type="dxa"/>
            <w:tcBorders>
              <w:top w:val="single" w:sz="4" w:space="0" w:color="auto"/>
            </w:tcBorders>
          </w:tcPr>
          <w:p w14:paraId="6EC4AADE" w14:textId="1D43885F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09DC020F" w14:textId="6D6CA300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РМ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9. </w:t>
            </w:r>
            <w:r w:rsidRPr="001B4F64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Аналіз письмового твору-роздуму.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5847B338" w14:textId="77777777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51B346E8" w14:textId="77777777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402BFF5" w14:textId="65AD8C57" w:rsidTr="008808C8">
        <w:tc>
          <w:tcPr>
            <w:tcW w:w="596" w:type="dxa"/>
          </w:tcPr>
          <w:p w14:paraId="172A877C" w14:textId="3D095C2A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559C52EC" w14:textId="03BD78DE" w:rsidR="008808C8" w:rsidRPr="008808C8" w:rsidRDefault="008808C8" w:rsidP="00EA11AA">
            <w:pPr>
              <w:tabs>
                <w:tab w:val="left" w:pos="317"/>
              </w:tabs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Поняття про фразеологізм, його лексичне значення.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260E6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DEDCA0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FEC0F3E" w14:textId="0CDCC35B" w:rsidTr="008808C8">
        <w:tc>
          <w:tcPr>
            <w:tcW w:w="596" w:type="dxa"/>
          </w:tcPr>
          <w:p w14:paraId="288B0B99" w14:textId="41D0DD5E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7948AE24" w14:textId="17605BE3" w:rsidR="008808C8" w:rsidRPr="008808C8" w:rsidRDefault="00F56D0C" w:rsidP="00EA11AA">
            <w:pPr>
              <w:tabs>
                <w:tab w:val="left" w:pos="317"/>
              </w:tabs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Фразеологічний словник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44D98C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C3F302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592B56F" w14:textId="3B62DE90" w:rsidTr="008808C8">
        <w:tc>
          <w:tcPr>
            <w:tcW w:w="596" w:type="dxa"/>
          </w:tcPr>
          <w:p w14:paraId="7E11B9D3" w14:textId="432E6DDE" w:rsidR="008808C8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30</w:t>
            </w:r>
          </w:p>
        </w:tc>
        <w:tc>
          <w:tcPr>
            <w:tcW w:w="6946" w:type="dxa"/>
          </w:tcPr>
          <w:p w14:paraId="0912E0F9" w14:textId="26076EFA" w:rsidR="008808C8" w:rsidRPr="008808C8" w:rsidRDefault="00F56D0C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Фразеологіз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softHyphen/>
              <w:t>ми в ролі членів речення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4D53C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B01100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38E897A" w14:textId="73B1E141" w:rsidTr="008808C8">
        <w:tc>
          <w:tcPr>
            <w:tcW w:w="596" w:type="dxa"/>
          </w:tcPr>
          <w:p w14:paraId="38471E25" w14:textId="2E29B219" w:rsidR="008808C8" w:rsidRPr="008808C8" w:rsidRDefault="00C5188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</w:tcPr>
          <w:p w14:paraId="1B5C3B79" w14:textId="4520844D" w:rsidR="008808C8" w:rsidRPr="008808C8" w:rsidRDefault="00F56D0C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Джерела українських фразеологізмів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62561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A1B679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F4E81C2" w14:textId="50A4A846" w:rsidTr="008808C8">
        <w:tc>
          <w:tcPr>
            <w:tcW w:w="596" w:type="dxa"/>
          </w:tcPr>
          <w:p w14:paraId="2E3CD939" w14:textId="3A5BBB8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6F66399E" w14:textId="19A6A233" w:rsidR="008808C8" w:rsidRPr="008808C8" w:rsidRDefault="00F56D0C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Прислів’я, приказки, крилаті вислови, афоризми як різновиди фразеологізмів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FBD616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7D874C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E8B09B8" w14:textId="072DD609" w:rsidTr="008808C8">
        <w:tc>
          <w:tcPr>
            <w:tcW w:w="596" w:type="dxa"/>
          </w:tcPr>
          <w:p w14:paraId="61D4EB68" w14:textId="58690DD2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3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061C9EBA" w14:textId="1E3AD57A" w:rsidR="008808C8" w:rsidRPr="008808C8" w:rsidRDefault="00F56D0C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Прислів’я, приказки, крилаті вислови, афоризми як різновиди фразеологізмів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301FE7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478D25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7FF2662" w14:textId="133E5162" w:rsidTr="008808C8">
        <w:tc>
          <w:tcPr>
            <w:tcW w:w="596" w:type="dxa"/>
          </w:tcPr>
          <w:p w14:paraId="4700BB6C" w14:textId="3D34A29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02230770" w14:textId="10D3D082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 w:rsidR="00F56D0C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</w:t>
            </w:r>
            <w:r w:rsidR="007C1B2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0C479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Фразеологія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  <w:r w:rsidR="00F56D0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Читання вголос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4E1081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8C4D47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0C0CDB" w14:paraId="16CF6A27" w14:textId="77777777" w:rsidTr="00E83CFA">
        <w:tc>
          <w:tcPr>
            <w:tcW w:w="10207" w:type="dxa"/>
            <w:gridSpan w:val="4"/>
          </w:tcPr>
          <w:p w14:paraId="0A45AF3D" w14:textId="338D07F8" w:rsidR="00EA11AA" w:rsidRPr="00647529" w:rsidRDefault="00EA11AA" w:rsidP="00EA1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647529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СЛОВОТВІР. ОРФОГРАФІЯ</w:t>
            </w:r>
            <w:r w:rsidR="00647529" w:rsidRPr="00647529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1</w:t>
            </w:r>
            <w:r w:rsidR="0083486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="00647529" w:rsidRPr="00647529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1E1A6FAF" w14:textId="77777777" w:rsidR="00647529" w:rsidRPr="00647529" w:rsidRDefault="00647529" w:rsidP="0064752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3CEE2467" w14:textId="18FF1F28" w:rsidR="00647529" w:rsidRPr="00647529" w:rsidRDefault="00647529" w:rsidP="0064752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передає з використання окремих способів і засобів візуалізації враження від почутого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повідомлення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вказує на конструктивні думки, критично і толерантно ставлячись до різних поглядів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доброзичливо висловлює своє ставлення до думок інших осіб, зважаючи на неповноту або суперечливість почутої інформації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читає тексти різних функціональних стилів і мовленнєвих жанрів у різний спосіб (оглядово, вибірково тощо) відповідно до мети читання</w:t>
            </w:r>
          </w:p>
          <w:p w14:paraId="32703C8B" w14:textId="68C06CB7" w:rsidR="00647529" w:rsidRPr="00647529" w:rsidRDefault="00647529" w:rsidP="0064752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співвідносить зміст сприйнятого тексту (зокрема художнього тексту, </w:t>
            </w:r>
            <w:proofErr w:type="spellStart"/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медіатексту</w:t>
            </w:r>
            <w:proofErr w:type="spellEnd"/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 з історичним і культурним контекстом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характеризує порушені в тексті проблеми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знаходить у тексті відому і нову інформацію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поєднує інформацію, подану в різні способи (словесну, графічну, числову тощо) у межах одного або кількох текстів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розпізнає основні виражальні засоби, використовує окремі з них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регулює власні емоції під час презентації повідомлення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записує власні міркування або інформацію з інших джерел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 складає та оформлює власне висловлення згідно з усталеними орфографічними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нормами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виокремлює та розрізняє </w:t>
            </w:r>
            <w:proofErr w:type="spellStart"/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одиниці різних рівнів (слова, форми </w:t>
            </w:r>
            <w:proofErr w:type="spellStart"/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слова,частини</w:t>
            </w:r>
            <w:proofErr w:type="spellEnd"/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слова)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вирізняє словотворчі та фонетичні явища у своєму та чужому мовленні, пояснює їх суть</w:t>
            </w:r>
          </w:p>
        </w:tc>
      </w:tr>
      <w:tr w:rsidR="008808C8" w:rsidRPr="000C0CDB" w14:paraId="27FA1135" w14:textId="4588B300" w:rsidTr="008808C8">
        <w:tc>
          <w:tcPr>
            <w:tcW w:w="596" w:type="dxa"/>
          </w:tcPr>
          <w:p w14:paraId="2E2822DA" w14:textId="43B70ECB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</w:tcPr>
          <w:p w14:paraId="54CDC003" w14:textId="6B275E96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Змінювання і творення слів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Похідні і непохідні слова</w:t>
            </w:r>
            <w:r w:rsidR="0064752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44C237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847E35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647529" w14:paraId="3C8FB062" w14:textId="2F559FF6" w:rsidTr="008808C8">
        <w:tc>
          <w:tcPr>
            <w:tcW w:w="596" w:type="dxa"/>
          </w:tcPr>
          <w:p w14:paraId="3F72EAE8" w14:textId="2651F060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36AA9927" w14:textId="01E85DB8" w:rsidR="008808C8" w:rsidRPr="008808C8" w:rsidRDefault="0077520B" w:rsidP="00775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Твірне слово.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Словотвірний ланцюжок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9C242F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2E6726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77520B" w14:paraId="522CCCB9" w14:textId="2865D23D" w:rsidTr="008808C8">
        <w:tc>
          <w:tcPr>
            <w:tcW w:w="596" w:type="dxa"/>
          </w:tcPr>
          <w:p w14:paraId="6F6E7159" w14:textId="2135D44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7AFF43B0" w14:textId="7FD7C437" w:rsidR="008808C8" w:rsidRPr="008808C8" w:rsidRDefault="0077520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Словотвірний розбір слова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DD4A78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53F259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53CA6C29" w14:textId="3277A6F3" w:rsidTr="008808C8">
        <w:tc>
          <w:tcPr>
            <w:tcW w:w="596" w:type="dxa"/>
          </w:tcPr>
          <w:p w14:paraId="1BB6C2C1" w14:textId="6A370A3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4D5A2F05" w14:textId="7CAB9F63" w:rsidR="008808C8" w:rsidRPr="008808C8" w:rsidRDefault="0077520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Основні способи словотворення: префіксальний, суфіксальний, префіксально-суфіксальний, безафіксний (відкидання від твірного слова префіксів, суфіксів), складання основ (або слів), абревіація (абревіатури), перехід слів з однієї частини мови в іншу.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CAA28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34C895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F0BE42B" w14:textId="6E34AEDF" w:rsidTr="008808C8">
        <w:tc>
          <w:tcPr>
            <w:tcW w:w="596" w:type="dxa"/>
          </w:tcPr>
          <w:p w14:paraId="17A44D8B" w14:textId="11DB335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153F8F83" w14:textId="6CE2DCB3" w:rsidR="008808C8" w:rsidRPr="008808C8" w:rsidRDefault="0077520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Зміни приголосних під час утворення прикметників та іменників за допомогою суфіксів -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ськ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271490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6259AE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AE78E88" w14:textId="3357CC5B" w:rsidTr="008808C8">
        <w:tc>
          <w:tcPr>
            <w:tcW w:w="596" w:type="dxa"/>
          </w:tcPr>
          <w:p w14:paraId="563D0FCD" w14:textId="2D90BA00" w:rsidR="008808C8" w:rsidRPr="008808C8" w:rsidRDefault="00814070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40</w:t>
            </w:r>
          </w:p>
        </w:tc>
        <w:tc>
          <w:tcPr>
            <w:tcW w:w="6946" w:type="dxa"/>
          </w:tcPr>
          <w:p w14:paraId="7F93FE91" w14:textId="41094490" w:rsidR="008808C8" w:rsidRPr="008808C8" w:rsidRDefault="0077520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Зміни приголосних під час утворення іменників за допомогою суфікса -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ин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- від прикметників на -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ський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, -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цький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99EB5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A4783E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CB350D6" w14:textId="37AEB0D2" w:rsidTr="008808C8">
        <w:tc>
          <w:tcPr>
            <w:tcW w:w="596" w:type="dxa"/>
          </w:tcPr>
          <w:p w14:paraId="76632D09" w14:textId="162591E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</w:tcPr>
          <w:p w14:paraId="55C3B53E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Складні слова. Сполучні голосні [</w:t>
            </w:r>
            <w:r w:rsidRPr="008808C8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val="uk-UA"/>
                <w14:ligatures w14:val="none"/>
              </w:rPr>
              <w:t>о], [е]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 складних словах. Складноскорочені слова як різновид складних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0CF8D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3C231A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BCE8BC6" w14:textId="5C4FEA23" w:rsidTr="008808C8">
        <w:tc>
          <w:tcPr>
            <w:tcW w:w="596" w:type="dxa"/>
          </w:tcPr>
          <w:p w14:paraId="2630D778" w14:textId="39F336CF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3AC6D323" w14:textId="77777777" w:rsidR="008808C8" w:rsidRPr="008808C8" w:rsidRDefault="008808C8" w:rsidP="00EA11AA">
            <w:pPr>
              <w:tabs>
                <w:tab w:val="left" w:pos="250"/>
              </w:tabs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Правопис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складних слів разом і з дефісом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89EB68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0D62B7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27340FD" w14:textId="0317D17A" w:rsidTr="008808C8">
        <w:tc>
          <w:tcPr>
            <w:tcW w:w="596" w:type="dxa"/>
          </w:tcPr>
          <w:p w14:paraId="3DD526A3" w14:textId="540E8FC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353810DC" w14:textId="66FF864D" w:rsidR="008808C8" w:rsidRPr="0077520B" w:rsidRDefault="0077520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Правопис складних слів разом і з дефісом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2EB930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3CBEF1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B274DD6" w14:textId="1E8FF849" w:rsidTr="008808C8">
        <w:tc>
          <w:tcPr>
            <w:tcW w:w="596" w:type="dxa"/>
          </w:tcPr>
          <w:p w14:paraId="7A910984" w14:textId="38537B2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29270477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Написання слів з </w:t>
            </w:r>
            <w:r w:rsidRPr="008808C8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>пів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8E3184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434D45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41B0238" w14:textId="3C6234AC" w:rsidTr="008808C8">
        <w:tc>
          <w:tcPr>
            <w:tcW w:w="596" w:type="dxa"/>
          </w:tcPr>
          <w:p w14:paraId="4DE1CFC0" w14:textId="3FE1ACCB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</w:tcPr>
          <w:p w14:paraId="6AEBDDC0" w14:textId="00A959CE" w:rsidR="008808C8" w:rsidRPr="008808C8" w:rsidRDefault="0077520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Написання слів з </w:t>
            </w:r>
            <w:r w:rsidRPr="008808C8"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>пів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A7094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E8B865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1694794" w14:textId="3FE57852" w:rsidTr="008808C8">
        <w:tc>
          <w:tcPr>
            <w:tcW w:w="596" w:type="dxa"/>
          </w:tcPr>
          <w:p w14:paraId="3B30DEB5" w14:textId="7EB863FD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5CDCA0B7" w14:textId="2A4B7FE0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 w:rsidR="0077520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 </w:t>
            </w:r>
            <w:r w:rsidR="000C479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Словотвір. Орфографія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0E79F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145A88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3F396068" w14:textId="6B491FC8" w:rsidTr="00705002">
        <w:tc>
          <w:tcPr>
            <w:tcW w:w="10207" w:type="dxa"/>
            <w:gridSpan w:val="4"/>
          </w:tcPr>
          <w:p w14:paraId="11187122" w14:textId="77777777" w:rsidR="008808C8" w:rsidRPr="0077520B" w:rsidRDefault="008808C8" w:rsidP="00775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МОРФОЛОГІЯ. ОРФОГРАФІЯ</w:t>
            </w:r>
          </w:p>
          <w:p w14:paraId="71B8ECAE" w14:textId="77777777" w:rsidR="008808C8" w:rsidRPr="0077520B" w:rsidRDefault="008808C8" w:rsidP="0077520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Частини мови (</w:t>
            </w:r>
            <w:r w:rsidRPr="0077520B"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val="uk-UA"/>
                <w14:ligatures w14:val="none"/>
              </w:rPr>
              <w:t>оглядово</w:t>
            </w:r>
            <w:r w:rsidRP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).</w:t>
            </w:r>
          </w:p>
          <w:p w14:paraId="291AEC6E" w14:textId="28186908" w:rsidR="008808C8" w:rsidRPr="0077520B" w:rsidRDefault="008808C8" w:rsidP="00775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Іменник як частина мови. Рід, число, відмінки та відміни іменників</w:t>
            </w:r>
            <w:r w:rsidR="0077520B" w:rsidRP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C5188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18</w:t>
            </w:r>
            <w:r w:rsidR="0077520B" w:rsidRPr="0077520B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13321DAE" w14:textId="77777777" w:rsidR="0077520B" w:rsidRPr="0077520B" w:rsidRDefault="0077520B" w:rsidP="0077520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644C563E" w14:textId="18E83CB7" w:rsidR="0077520B" w:rsidRPr="0077520B" w:rsidRDefault="0077520B" w:rsidP="0077520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вибірково переказує зміст почутого повідомлення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визначає основну мету почутого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розпізнає основні виражальні засоби, використовує окремі з них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розрізняє тексти різних стилів і типів</w:t>
            </w:r>
          </w:p>
          <w:p w14:paraId="04F62CE7" w14:textId="36690C00" w:rsidR="0077520B" w:rsidRPr="0077520B" w:rsidRDefault="0077520B" w:rsidP="0077520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переказує зміст тексту в різний спосіб відповідно до завдання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</w:p>
          <w:p w14:paraId="73255987" w14:textId="77777777" w:rsidR="0077520B" w:rsidRPr="0077520B" w:rsidRDefault="0077520B" w:rsidP="0077520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орфографічними, граматичними</w:t>
            </w:r>
          </w:p>
          <w:p w14:paraId="6F552D78" w14:textId="2D76F224" w:rsidR="008808C8" w:rsidRPr="0077520B" w:rsidRDefault="0077520B" w:rsidP="0077520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нормами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знаходить і виправляє недоліки та помилки в змісті, будові й 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мовному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оформленні власних висловлень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пояснює окремі виправлення з урахуванням вивчених правил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добирає доречні засоби 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мовної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виразності для оформлення власного висловлення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створює невеликі типові повідомлення на спеціальних (захищених) цифрових сервісах і в соціальних мережах висловлюється у захищеному цифровому середовищі щодо проблем, пов’язаних із власним життєвим досвідом, зокрема навчанням, читацькою практикою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демонструє здатність до конструктивної взаємодії у процесі редагування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виокремлює та розрізняє </w:t>
            </w:r>
            <w:proofErr w:type="spellStart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одиниці різних рівнів (словосполучення, слова, форми слів)</w:t>
            </w:r>
            <w:r w:rsid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77520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творчо використовує морфологічні засоби, обираючи із запропонованих варіантів доречні нестандартні рішення, обґрунтовуючи зроблений вибір.</w:t>
            </w:r>
          </w:p>
        </w:tc>
      </w:tr>
      <w:tr w:rsidR="008808C8" w:rsidRPr="008808C8" w14:paraId="14E03F46" w14:textId="12A3A654" w:rsidTr="008808C8">
        <w:tc>
          <w:tcPr>
            <w:tcW w:w="596" w:type="dxa"/>
          </w:tcPr>
          <w:p w14:paraId="17344EB9" w14:textId="0662BBB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4CBCD9FC" w14:textId="77777777" w:rsidR="008808C8" w:rsidRPr="008808C8" w:rsidRDefault="008808C8" w:rsidP="00EA11AA">
            <w:pPr>
              <w:tabs>
                <w:tab w:val="left" w:pos="280"/>
              </w:tabs>
              <w:spacing w:after="0" w:line="20" w:lineRule="atLeast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Самостійні та службові частини мови, вигук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оглядово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4037D0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B30A27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7966B1D" w14:textId="6D87CA0D" w:rsidTr="008808C8">
        <w:tc>
          <w:tcPr>
            <w:tcW w:w="596" w:type="dxa"/>
          </w:tcPr>
          <w:p w14:paraId="79E83013" w14:textId="60844A0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5B894C53" w14:textId="3DBF48F0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Іменник як частина мови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41FD1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D5F55A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3F0E869" w14:textId="01B114DA" w:rsidTr="007C1B2B">
        <w:trPr>
          <w:trHeight w:val="543"/>
        </w:trPr>
        <w:tc>
          <w:tcPr>
            <w:tcW w:w="596" w:type="dxa"/>
            <w:tcBorders>
              <w:bottom w:val="single" w:sz="4" w:space="0" w:color="auto"/>
            </w:tcBorders>
          </w:tcPr>
          <w:p w14:paraId="50980DA1" w14:textId="13BFC02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magenta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744FA803" w14:textId="67479285" w:rsidR="007C1B2B" w:rsidRPr="008808C8" w:rsidRDefault="007C1B2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Іменники конкретні й абстрактні, загальні і власні, назви істот і неістот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 і поглиблення)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2EED62B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0179A7E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7C1B2B" w:rsidRPr="008808C8" w14:paraId="7DFCDB9E" w14:textId="77777777" w:rsidTr="007C1B2B">
        <w:trPr>
          <w:trHeight w:val="272"/>
        </w:trPr>
        <w:tc>
          <w:tcPr>
            <w:tcW w:w="596" w:type="dxa"/>
            <w:tcBorders>
              <w:top w:val="single" w:sz="4" w:space="0" w:color="auto"/>
            </w:tcBorders>
          </w:tcPr>
          <w:p w14:paraId="7FA3EA87" w14:textId="79855E99" w:rsidR="007C1B2B" w:rsidRPr="008808C8" w:rsidRDefault="00C5188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50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4E693813" w14:textId="0199C78E" w:rsidR="007C1B2B" w:rsidRPr="008808C8" w:rsidRDefault="007C1B2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Іменники конкретні й абстрактні, загальні і власні, назви істот і неістот (</w:t>
            </w:r>
            <w:r w:rsidRPr="007C1B2B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 і поглиблення)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359914A2" w14:textId="77777777" w:rsidR="007C1B2B" w:rsidRPr="008808C8" w:rsidRDefault="007C1B2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4CB95BA0" w14:textId="77777777" w:rsidR="007C1B2B" w:rsidRPr="008808C8" w:rsidRDefault="007C1B2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1574B7E" w14:textId="6FB5E0F7" w:rsidTr="008808C8">
        <w:tc>
          <w:tcPr>
            <w:tcW w:w="596" w:type="dxa"/>
          </w:tcPr>
          <w:p w14:paraId="2C10ED7F" w14:textId="4AE26177" w:rsidR="008808C8" w:rsidRPr="008808C8" w:rsidRDefault="007C1B2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magenta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</w:tcPr>
          <w:p w14:paraId="2073E373" w14:textId="4DD2EDC2" w:rsidR="008808C8" w:rsidRPr="008808C8" w:rsidRDefault="007C1B2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Збірні іменники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8E9831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F84585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77FFA29" w14:textId="5D49F310" w:rsidTr="008808C8">
        <w:tc>
          <w:tcPr>
            <w:tcW w:w="596" w:type="dxa"/>
          </w:tcPr>
          <w:p w14:paraId="1CF812D1" w14:textId="4DBB750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73F6A0EF" w14:textId="158970AF" w:rsidR="008808C8" w:rsidRPr="008808C8" w:rsidRDefault="007C1B2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Велика буква та лапки у власних назвах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88D5D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8FE9F1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8E55D72" w14:textId="6A9C751C" w:rsidTr="008808C8">
        <w:tc>
          <w:tcPr>
            <w:tcW w:w="596" w:type="dxa"/>
          </w:tcPr>
          <w:p w14:paraId="43ACD00F" w14:textId="3F3C774F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57B6AF22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Рід іменників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). Іменники спільного роду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69837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F4590E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11FA3C86" w14:textId="5263B5CF" w:rsidTr="008808C8">
        <w:tc>
          <w:tcPr>
            <w:tcW w:w="596" w:type="dxa"/>
          </w:tcPr>
          <w:p w14:paraId="423EC9DD" w14:textId="2D2CA5BC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7DD2E8E4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Незмінювані іменники. Рід незмінюваних іменників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3D693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642ACC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DD36FCB" w14:textId="0B45E45C" w:rsidTr="008808C8">
        <w:tc>
          <w:tcPr>
            <w:tcW w:w="596" w:type="dxa"/>
          </w:tcPr>
          <w:p w14:paraId="47F0967A" w14:textId="14D65844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</w:tcPr>
          <w:p w14:paraId="73C9B031" w14:textId="7BB62285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7C1B2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7C1B2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Складання і розігрування діалогів з незмінюваними</w:t>
            </w:r>
          </w:p>
          <w:p w14:paraId="1B793AE5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іменниками: «Виклик таксі» (таксі, метро, ательє, траса) , «У зоопарку» (поні, какаду, гризлі ); «У магазині» (броколі, ескімо, авокадо)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4D516A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356637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6818563" w14:textId="1B5BDC7F" w:rsidTr="008808C8">
        <w:tc>
          <w:tcPr>
            <w:tcW w:w="596" w:type="dxa"/>
          </w:tcPr>
          <w:p w14:paraId="43749823" w14:textId="1D03B0ED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6AFD44F0" w14:textId="40DBCE34" w:rsidR="008808C8" w:rsidRPr="008808C8" w:rsidRDefault="007C1B2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Число іменників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4A9D4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E26AF1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F669979" w14:textId="0BE49000" w:rsidTr="008808C8">
        <w:tc>
          <w:tcPr>
            <w:tcW w:w="596" w:type="dxa"/>
          </w:tcPr>
          <w:p w14:paraId="61E70ED0" w14:textId="7774A3BD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78303878" w14:textId="0483EBAF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Іменники, що  мають форми тільки  однини або тільки  множини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CF35DE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A75062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B4DA02C" w14:textId="0F8B2D96" w:rsidTr="008808C8">
        <w:tc>
          <w:tcPr>
            <w:tcW w:w="596" w:type="dxa"/>
          </w:tcPr>
          <w:p w14:paraId="2E1A8B1A" w14:textId="200B2C3D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4B573D9C" w14:textId="6965D5B0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Відмінки іменників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CE3695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96084B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C6C15E1" w14:textId="0770F126" w:rsidTr="008808C8">
        <w:tc>
          <w:tcPr>
            <w:tcW w:w="596" w:type="dxa"/>
          </w:tcPr>
          <w:p w14:paraId="1C06A934" w14:textId="71394C9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4695F50D" w14:textId="47096748" w:rsidR="008808C8" w:rsidRPr="008808C8" w:rsidRDefault="0025454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Відмінки іменників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повторення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E6C04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2E0059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8D24C10" w14:textId="389B8F86" w:rsidTr="008808C8">
        <w:tc>
          <w:tcPr>
            <w:tcW w:w="596" w:type="dxa"/>
          </w:tcPr>
          <w:p w14:paraId="29900C4B" w14:textId="48875E76" w:rsidR="008808C8" w:rsidRPr="008808C8" w:rsidRDefault="00C5188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60</w:t>
            </w:r>
          </w:p>
        </w:tc>
        <w:tc>
          <w:tcPr>
            <w:tcW w:w="6946" w:type="dxa"/>
          </w:tcPr>
          <w:p w14:paraId="16346285" w14:textId="62F3F71F" w:rsidR="008808C8" w:rsidRPr="008808C8" w:rsidRDefault="000C479B" w:rsidP="00EA11AA">
            <w:pPr>
              <w:tabs>
                <w:tab w:val="left" w:pos="280"/>
              </w:tabs>
              <w:spacing w:after="0" w:line="20" w:lineRule="atLeast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0C479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Поділ іменників на відміни та групи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2B4454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2DDD92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494EBE9" w14:textId="170C239D" w:rsidTr="008808C8">
        <w:tc>
          <w:tcPr>
            <w:tcW w:w="596" w:type="dxa"/>
          </w:tcPr>
          <w:p w14:paraId="06BCB18C" w14:textId="010D13B7" w:rsidR="008808C8" w:rsidRPr="008808C8" w:rsidRDefault="0025454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</w:tcPr>
          <w:p w14:paraId="0FF3F006" w14:textId="433208B7" w:rsidR="008808C8" w:rsidRPr="008808C8" w:rsidRDefault="0025454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Поділ іменників на відміни та групи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C4BD77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7BF0CF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94D2AAF" w14:textId="619DAD52" w:rsidTr="008808C8">
        <w:tc>
          <w:tcPr>
            <w:tcW w:w="596" w:type="dxa"/>
          </w:tcPr>
          <w:p w14:paraId="002B05AB" w14:textId="15C649E0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0D851132" w14:textId="15575243" w:rsidR="008808C8" w:rsidRPr="008808C8" w:rsidRDefault="0025454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25454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РМ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Pr="0025454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11. </w:t>
            </w:r>
            <w:r w:rsidRPr="0025454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Будова опису приміщення</w:t>
            </w:r>
            <w:r w:rsidR="001B4F64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="001B4F64"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Письмовий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вибірковий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переказ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художнього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тексту,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що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містить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опис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4F64" w:rsidRPr="001B4F64">
              <w:rPr>
                <w:rFonts w:ascii="Times New Roman" w:hAnsi="Times New Roman" w:cs="Times New Roman"/>
              </w:rPr>
              <w:t>приміщення</w:t>
            </w:r>
            <w:proofErr w:type="spellEnd"/>
            <w:r w:rsidR="001B4F64" w:rsidRPr="001B4F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4F154C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90F02D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967BC05" w14:textId="04A4137F" w:rsidTr="008808C8">
        <w:tc>
          <w:tcPr>
            <w:tcW w:w="596" w:type="dxa"/>
          </w:tcPr>
          <w:p w14:paraId="206B854B" w14:textId="506E566A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57E562B0" w14:textId="1E4E0439" w:rsidR="008808C8" w:rsidRPr="008808C8" w:rsidRDefault="0025454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0C479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РМ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Pr="000C479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12</w:t>
            </w:r>
            <w:r w:rsidRPr="000C479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="001B4F64" w:rsidRPr="001B4F64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Редагування тексту переказу.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07EEF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58CA82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2364076D" w14:textId="393F236E" w:rsidTr="008808C8">
        <w:tc>
          <w:tcPr>
            <w:tcW w:w="596" w:type="dxa"/>
          </w:tcPr>
          <w:p w14:paraId="2BA4E56F" w14:textId="7DFC80BA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C5188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70029017" w14:textId="3A59F89F" w:rsidR="008808C8" w:rsidRPr="008808C8" w:rsidRDefault="007C1B2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7C1B2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 w:rsidR="000C479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 5</w:t>
            </w:r>
            <w:r w:rsidRPr="007C1B2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Іменник як частина мови. Рід, число, відмінки та відміни іменників (</w:t>
            </w:r>
            <w:r w:rsidRPr="007C1B2B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7C1B2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D5EA81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63F050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0C0CDB" w14:paraId="2F285598" w14:textId="77777777" w:rsidTr="00E83CFA">
        <w:tc>
          <w:tcPr>
            <w:tcW w:w="10207" w:type="dxa"/>
            <w:gridSpan w:val="4"/>
          </w:tcPr>
          <w:p w14:paraId="57B657DE" w14:textId="2A6D1911" w:rsidR="00EA11AA" w:rsidRPr="00C5188B" w:rsidRDefault="00EA11AA" w:rsidP="00C518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C5188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Відмінювання та правопис іменників</w:t>
            </w:r>
            <w:r w:rsidR="00C5188B" w:rsidRPr="00C5188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1E6A2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17</w:t>
            </w:r>
            <w:r w:rsidR="00C5188B" w:rsidRPr="00C5188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66207DFF" w14:textId="77777777" w:rsidR="00C5188B" w:rsidRPr="00C5188B" w:rsidRDefault="00C5188B" w:rsidP="00C518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2135FC9A" w14:textId="7EB842B6" w:rsidR="00C5188B" w:rsidRPr="005F53C7" w:rsidRDefault="00C5188B" w:rsidP="00C518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добирає стиль мовлення відповідно до мети, потреб і умов спілкування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виокремлює в тексті мікротеми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поєднує інформацію, подану в різні способи (словесну, графічну, числову тощо) у межах одного або кількох текстів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розпізнає основні виражальні засоби, використовує окремі з них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висловлює власні почуття, враження, викликані прочитаним, своє ставлення до зображених у тексті людей, подій, ситуацій, явищ тощо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орфографічними, граматичними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нормами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пояснює окремі виправлення з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урахуванням вивчених правил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добирає доречні засоби </w:t>
            </w:r>
            <w:proofErr w:type="spellStart"/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мовної</w:t>
            </w:r>
            <w:proofErr w:type="spellEnd"/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виразності для оформлення власного висловлення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визначає способи виправлення помилок у власному мовленні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вирізняє морфологічні явища у своєму та чужому мовленні, пояснює їх суть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творчо використовує морфологічні засоби, обираючи із запропонованих варіантів доречні нестандартні рішення, обґрунтовуючи зроблений вибір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C5188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урізноманітнює власне мовлення завдяки роботі із словниками та довідковими джерелами</w:t>
            </w:r>
            <w:r w:rsidR="005F53C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.</w:t>
            </w:r>
          </w:p>
        </w:tc>
      </w:tr>
      <w:tr w:rsidR="008808C8" w:rsidRPr="008808C8" w14:paraId="5D8943A5" w14:textId="78329668" w:rsidTr="008808C8">
        <w:tc>
          <w:tcPr>
            <w:tcW w:w="596" w:type="dxa"/>
          </w:tcPr>
          <w:p w14:paraId="39688428" w14:textId="4030182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</w:tcPr>
          <w:p w14:paraId="79A2C77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іменників І відміни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4CC529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7C1186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DC98B0D" w14:textId="63E67F77" w:rsidTr="008808C8">
        <w:tc>
          <w:tcPr>
            <w:tcW w:w="596" w:type="dxa"/>
          </w:tcPr>
          <w:p w14:paraId="75F4F438" w14:textId="6529033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6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5149FC0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іменників ІІ відміни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56AA2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CB4D48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778AE03" w14:textId="6A724794" w:rsidTr="008808C8">
        <w:tc>
          <w:tcPr>
            <w:tcW w:w="596" w:type="dxa"/>
          </w:tcPr>
          <w:p w14:paraId="37E87479" w14:textId="0090CF2B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6BC91E7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Букви 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-а (-я), -у (-ю)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 закінченнях родового відмінка однини іменників чоловічого  роду ІІ відміни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A1E91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D30F11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9D36064" w14:textId="7927216B" w:rsidTr="008808C8">
        <w:tc>
          <w:tcPr>
            <w:tcW w:w="596" w:type="dxa"/>
          </w:tcPr>
          <w:p w14:paraId="1BB896F0" w14:textId="152DBB9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1383339B" w14:textId="3204BB7A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5F53C7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5F53C7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13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Усний твір-опис приміщення на основі особистих вражень або за картиною в художньому стилі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5F808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D3A085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ED3B765" w14:textId="125C875D" w:rsidTr="008808C8">
        <w:tc>
          <w:tcPr>
            <w:tcW w:w="596" w:type="dxa"/>
          </w:tcPr>
          <w:p w14:paraId="0D259487" w14:textId="7DC53CFB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75BFBB5B" w14:textId="4AF01424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іменників ІІІ відмін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839AB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2C1AF2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FCDED64" w14:textId="3E6C7C37" w:rsidTr="008808C8">
        <w:tc>
          <w:tcPr>
            <w:tcW w:w="596" w:type="dxa"/>
          </w:tcPr>
          <w:p w14:paraId="4B2F9820" w14:textId="1318D515" w:rsidR="008808C8" w:rsidRPr="008808C8" w:rsidRDefault="005F53C7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70</w:t>
            </w:r>
          </w:p>
        </w:tc>
        <w:tc>
          <w:tcPr>
            <w:tcW w:w="6946" w:type="dxa"/>
          </w:tcPr>
          <w:p w14:paraId="7BEBD5F8" w14:textId="10AB8518" w:rsidR="008808C8" w:rsidRPr="008808C8" w:rsidRDefault="005F53C7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іменників І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</w:t>
            </w: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відміни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17C7CD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2E616C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5C5F829" w14:textId="63F3DCB2" w:rsidTr="008808C8">
        <w:tc>
          <w:tcPr>
            <w:tcW w:w="596" w:type="dxa"/>
          </w:tcPr>
          <w:p w14:paraId="5A18F263" w14:textId="29C87560" w:rsidR="008808C8" w:rsidRPr="008808C8" w:rsidRDefault="005F53C7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71</w:t>
            </w:r>
          </w:p>
        </w:tc>
        <w:tc>
          <w:tcPr>
            <w:tcW w:w="6946" w:type="dxa"/>
          </w:tcPr>
          <w:p w14:paraId="0A17B0BC" w14:textId="525F431A" w:rsidR="008808C8" w:rsidRPr="008808C8" w:rsidRDefault="005F53C7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Особливості написання іменників у кличному відмінку (узагальнення; практично)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9E3DDE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D668CE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3EC1CA1" w14:textId="760729CB" w:rsidTr="008808C8">
        <w:tc>
          <w:tcPr>
            <w:tcW w:w="596" w:type="dxa"/>
          </w:tcPr>
          <w:p w14:paraId="56CE0AAB" w14:textId="1264591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397C30CA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іменників, що  мають  форму тільки множини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C689A1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BDB39A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A4C9E69" w14:textId="0753E5DB" w:rsidTr="008808C8">
        <w:tc>
          <w:tcPr>
            <w:tcW w:w="596" w:type="dxa"/>
          </w:tcPr>
          <w:p w14:paraId="14130FDA" w14:textId="2EA2F9E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3A53DCFC" w14:textId="59AA2524" w:rsidR="008808C8" w:rsidRPr="008808C8" w:rsidRDefault="005F53C7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іменників, що  мають  форму тільки множини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E5191A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8A5A75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5F53C7" w:rsidRPr="008808C8" w14:paraId="6A740E62" w14:textId="2F2EFB78" w:rsidTr="008808C8">
        <w:tc>
          <w:tcPr>
            <w:tcW w:w="596" w:type="dxa"/>
          </w:tcPr>
          <w:p w14:paraId="28C373E8" w14:textId="55876A2C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6D424D11" w14:textId="2F20481E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F41B0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й відмінювання імен по батькові, прізвищ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3937173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871F1DA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5F53C7" w:rsidRPr="008808C8" w14:paraId="382F0987" w14:textId="698CC2F8" w:rsidTr="008808C8">
        <w:tc>
          <w:tcPr>
            <w:tcW w:w="596" w:type="dxa"/>
          </w:tcPr>
          <w:p w14:paraId="0158BBFE" w14:textId="0DFDB024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</w:tcPr>
          <w:p w14:paraId="4430B273" w14:textId="047B622C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F41B0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й відмінювання імен по батькові, прізвищ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B3AC1F1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82080C7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5F53C7" w:rsidRPr="008808C8" w14:paraId="4D5E33D5" w14:textId="44D27EAE" w:rsidTr="008808C8">
        <w:tc>
          <w:tcPr>
            <w:tcW w:w="596" w:type="dxa"/>
          </w:tcPr>
          <w:p w14:paraId="7F8D44C0" w14:textId="39EAC429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6993693E" w14:textId="3825F562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0550A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Букви </w:t>
            </w:r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е, и, і</w:t>
            </w:r>
            <w:r w:rsidRPr="000550A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 в суфіксах </w:t>
            </w:r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ив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(о),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ев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(о);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ечок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ечк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ичок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ичк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-; 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інн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енн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инн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395427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A52B2D3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5F53C7" w:rsidRPr="008808C8" w14:paraId="6300CEB4" w14:textId="5E0C7B52" w:rsidTr="008808C8">
        <w:tc>
          <w:tcPr>
            <w:tcW w:w="596" w:type="dxa"/>
          </w:tcPr>
          <w:p w14:paraId="31F76026" w14:textId="652B6565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="001E6A2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7A306F9D" w14:textId="23439229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0550A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Букви </w:t>
            </w:r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е, и, і</w:t>
            </w:r>
            <w:r w:rsidRPr="000550A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 в суфіксах </w:t>
            </w:r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ив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(о),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ев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(о);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ечок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ечк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ичок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ичк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-; 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інн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енн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инн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(я), -</w:t>
            </w:r>
            <w:proofErr w:type="spellStart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ен</w:t>
            </w:r>
            <w:proofErr w:type="spellEnd"/>
            <w:r w:rsidRPr="000550A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(я)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36C3C3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FE3D40E" w14:textId="77777777" w:rsidR="005F53C7" w:rsidRPr="008808C8" w:rsidRDefault="005F53C7" w:rsidP="005F53C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CA93AEA" w14:textId="1F6B4391" w:rsidTr="008808C8">
        <w:tc>
          <w:tcPr>
            <w:tcW w:w="596" w:type="dxa"/>
          </w:tcPr>
          <w:p w14:paraId="3106B871" w14:textId="720BCCE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="001E6A2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69DE93DA" w14:textId="081CB693" w:rsidR="008808C8" w:rsidRPr="008808C8" w:rsidRDefault="005F53C7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Написання </w:t>
            </w:r>
            <w:r w:rsidRPr="005F53C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не</w:t>
            </w: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з  іменниками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ADAF30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10BC82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3A363A4" w14:textId="56659CAA" w:rsidTr="008808C8">
        <w:tc>
          <w:tcPr>
            <w:tcW w:w="596" w:type="dxa"/>
          </w:tcPr>
          <w:p w14:paraId="6345FCC5" w14:textId="0803604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="001E6A2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0EFF02A3" w14:textId="79ACFD45" w:rsidR="008808C8" w:rsidRPr="008808C8" w:rsidRDefault="005F53C7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Написання </w:t>
            </w:r>
            <w:r w:rsidRPr="005F53C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не</w:t>
            </w: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з  іменниками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814DE5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337FE4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A253548" w14:textId="43B53D55" w:rsidTr="008808C8">
        <w:tc>
          <w:tcPr>
            <w:tcW w:w="596" w:type="dxa"/>
          </w:tcPr>
          <w:p w14:paraId="2E32337E" w14:textId="53AFDAC4" w:rsidR="008808C8" w:rsidRPr="008808C8" w:rsidRDefault="001E6A26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80</w:t>
            </w:r>
          </w:p>
        </w:tc>
        <w:tc>
          <w:tcPr>
            <w:tcW w:w="6946" w:type="dxa"/>
          </w:tcPr>
          <w:p w14:paraId="56EE22FE" w14:textId="4A415AFB" w:rsidR="008808C8" w:rsidRPr="008808C8" w:rsidRDefault="005F53C7" w:rsidP="00EA11AA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Правопис складних  іменників (повторення й поглиблення)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C1494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AFECB6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F2037A4" w14:textId="155F57C2" w:rsidTr="00165FDB">
        <w:trPr>
          <w:trHeight w:val="350"/>
        </w:trPr>
        <w:tc>
          <w:tcPr>
            <w:tcW w:w="596" w:type="dxa"/>
          </w:tcPr>
          <w:p w14:paraId="0079FB1A" w14:textId="7051CEF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1E6A2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</w:tcPr>
          <w:p w14:paraId="62A2D64E" w14:textId="012EB159" w:rsidR="008808C8" w:rsidRPr="008808C8" w:rsidRDefault="005F53C7" w:rsidP="00EA11AA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5F53C7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 w:rsidR="001E6A2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 6</w:t>
            </w:r>
            <w:r w:rsidRPr="005F53C7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Відмінювання та правопис іменників (</w:t>
            </w:r>
            <w:r w:rsidRPr="005F53C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5F53C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C04619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5B6595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0C0CDB" w14:paraId="19E04A91" w14:textId="77777777" w:rsidTr="00E83CFA">
        <w:tc>
          <w:tcPr>
            <w:tcW w:w="10207" w:type="dxa"/>
            <w:gridSpan w:val="4"/>
          </w:tcPr>
          <w:p w14:paraId="0C7FA76D" w14:textId="77777777" w:rsidR="001E6A26" w:rsidRPr="002E4D70" w:rsidRDefault="001E6A26" w:rsidP="002E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МОРФОЛОГІЯ. ОРФОГРАФІЯ </w:t>
            </w:r>
          </w:p>
          <w:p w14:paraId="5488D442" w14:textId="1262841E" w:rsidR="00EA11AA" w:rsidRPr="002E4D70" w:rsidRDefault="00EA11AA" w:rsidP="002E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Прикметник </w:t>
            </w:r>
            <w:r w:rsidR="001E6A26" w:rsidRP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(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22</w:t>
            </w:r>
            <w:r w:rsidR="001E6A26" w:rsidRP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61F0BA37" w14:textId="77777777" w:rsidR="001E6A26" w:rsidRPr="002E4D70" w:rsidRDefault="001E6A26" w:rsidP="002E4D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2238C476" w14:textId="7C289B81" w:rsidR="001E6A26" w:rsidRPr="002E4D70" w:rsidRDefault="001E6A26" w:rsidP="002E4D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унаочнює та візуалізує почуте повідомлення, використовуючи різні засоби (малюнки, схеми, таблиці, комікси тощо) для відтворення змісту, структурування інформації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аргументовано зіставляє почуте із життєвим досвідом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розпізнає основні виражальні засоби, використовує окремі з них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розрізняє тексти різних стилів і типів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proofErr w:type="spellStart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проєктує</w:t>
            </w:r>
            <w:proofErr w:type="spellEnd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власну поведінку в ситуаціях, подібних до тих, що зображено в тексті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переказує зміст тексту в різний спосіб відповідно до завдання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орфографічними, граматичними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нормами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добирає доречні засоби </w:t>
            </w:r>
            <w:proofErr w:type="spellStart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мовної</w:t>
            </w:r>
            <w:proofErr w:type="spellEnd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виразності для оформлення власного висловлення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створює невеликі типові повідомлення на спеціальних (захищених) цифрових сервісах і в соціальних мережах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знаходить і виправляє недоліки та помилки в змісті, будові й </w:t>
            </w:r>
            <w:proofErr w:type="spellStart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мовному</w:t>
            </w:r>
            <w:proofErr w:type="spellEnd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оформленні власних висловлень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пояснює окремі виправлення з урахуванням вивчених правил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аналізує зміст написаного з погляду цілісності та повноти викладу</w:t>
            </w:r>
            <w:r w:rsid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вирізняє морфологічні явища у своєму та чужому мовленні, пояснює їх суть</w:t>
            </w:r>
          </w:p>
          <w:p w14:paraId="4203765B" w14:textId="1EC764E4" w:rsidR="001E6A26" w:rsidRPr="008808C8" w:rsidRDefault="001E6A26" w:rsidP="002E4D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kern w:val="0"/>
                <w:sz w:val="24"/>
                <w:szCs w:val="24"/>
                <w:lang w:val="uk-UA"/>
                <w14:ligatures w14:val="none"/>
              </w:rPr>
            </w:pPr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творчо використовує </w:t>
            </w:r>
            <w:proofErr w:type="spellStart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2E4D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засоби, обираючи із запропонованих варіантів доречні нестандартні рішення, обґрунтовуючи зроблений вибір.</w:t>
            </w:r>
          </w:p>
        </w:tc>
      </w:tr>
      <w:tr w:rsidR="008808C8" w:rsidRPr="008808C8" w14:paraId="3FD9A808" w14:textId="17803E84" w:rsidTr="008808C8">
        <w:tc>
          <w:tcPr>
            <w:tcW w:w="596" w:type="dxa"/>
          </w:tcPr>
          <w:p w14:paraId="4C99576B" w14:textId="39AC582E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31BB8D4C" w14:textId="4DD08822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Прикметник як частина мови: значення, морфологічні ознаки, синтаксична роль.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32865E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DEB104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4214B94" w14:textId="5AD4CF51" w:rsidTr="008808C8">
        <w:tc>
          <w:tcPr>
            <w:tcW w:w="596" w:type="dxa"/>
          </w:tcPr>
          <w:p w14:paraId="1C100A56" w14:textId="0B2763C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2E693E0A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Групи  прикметників за значенням: якісні, відносні, присвійні. Перехід  прикметників з однієї  групи  в іншу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7DD35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1222A9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ACEC712" w14:textId="0950B726" w:rsidTr="008808C8">
        <w:tc>
          <w:tcPr>
            <w:tcW w:w="596" w:type="dxa"/>
          </w:tcPr>
          <w:p w14:paraId="3C5D5597" w14:textId="003B36C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63A96030" w14:textId="7A98F6B5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14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Написання творів-описів з використанням прикметників-епітетів (з обґрунтуванням свого вибору)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3DC059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88ED30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980F619" w14:textId="13DE856D" w:rsidTr="002E4D70">
        <w:trPr>
          <w:trHeight w:val="85"/>
        </w:trPr>
        <w:tc>
          <w:tcPr>
            <w:tcW w:w="596" w:type="dxa"/>
            <w:tcBorders>
              <w:top w:val="single" w:sz="4" w:space="0" w:color="auto"/>
            </w:tcBorders>
          </w:tcPr>
          <w:p w14:paraId="49B7E251" w14:textId="566B64B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2E72230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Ступені порівняння якісних прикметників, їх творення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BB6A91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5AB16B4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085069E" w14:textId="297C6914" w:rsidTr="002E4D70">
        <w:trPr>
          <w:trHeight w:val="218"/>
        </w:trPr>
        <w:tc>
          <w:tcPr>
            <w:tcW w:w="596" w:type="dxa"/>
            <w:tcBorders>
              <w:top w:val="single" w:sz="4" w:space="0" w:color="auto"/>
            </w:tcBorders>
          </w:tcPr>
          <w:p w14:paraId="436DFFEA" w14:textId="1AC69C0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6DFF7DE2" w14:textId="084E29FD" w:rsidR="008808C8" w:rsidRPr="008808C8" w:rsidRDefault="002E4D70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Повні й короткі форми прикметників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7D8D4B0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24D7E7A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C6E791C" w14:textId="5171A011" w:rsidTr="008808C8">
        <w:trPr>
          <w:trHeight w:val="375"/>
        </w:trPr>
        <w:tc>
          <w:tcPr>
            <w:tcW w:w="596" w:type="dxa"/>
            <w:tcBorders>
              <w:top w:val="single" w:sz="4" w:space="0" w:color="auto"/>
            </w:tcBorders>
          </w:tcPr>
          <w:p w14:paraId="7A5BAD97" w14:textId="71CBA6C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2A1F840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прикметників. Прикметники  твердої  і м’якої  груп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1618B1E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0F169A8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BA4F841" w14:textId="6612FCF6" w:rsidTr="008808C8">
        <w:tc>
          <w:tcPr>
            <w:tcW w:w="596" w:type="dxa"/>
          </w:tcPr>
          <w:p w14:paraId="452900DC" w14:textId="7FF7BBF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5112E205" w14:textId="180E2732" w:rsidR="008808C8" w:rsidRPr="008808C8" w:rsidRDefault="002E4D70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прикметників. Прикметники  твердої  і м’якої  груп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C75BB7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17F592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3FDD5CF" w14:textId="54D29ACF" w:rsidTr="008808C8">
        <w:tc>
          <w:tcPr>
            <w:tcW w:w="596" w:type="dxa"/>
          </w:tcPr>
          <w:p w14:paraId="72D4A868" w14:textId="32EA11AE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="002E4D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634D92F8" w14:textId="593D7138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2E4D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15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Докладний усний переказ художнього тексту розповідного характеру з елементами опису природи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20C113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E89E1C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5C5DF3A" w14:textId="58561B66" w:rsidTr="008808C8">
        <w:tc>
          <w:tcPr>
            <w:tcW w:w="596" w:type="dxa"/>
          </w:tcPr>
          <w:p w14:paraId="0C0023B8" w14:textId="6D8DE35D" w:rsidR="008808C8" w:rsidRPr="008808C8" w:rsidRDefault="002E4D70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90</w:t>
            </w:r>
          </w:p>
        </w:tc>
        <w:tc>
          <w:tcPr>
            <w:tcW w:w="6946" w:type="dxa"/>
          </w:tcPr>
          <w:p w14:paraId="7C67023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Творення прикметників; перехід  прикметників в іменники (практично). Особливості творення присвійних прикметників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CBDC0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A65F4B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A3406AA" w14:textId="59350087" w:rsidTr="001B4F64">
        <w:trPr>
          <w:trHeight w:val="516"/>
        </w:trPr>
        <w:tc>
          <w:tcPr>
            <w:tcW w:w="596" w:type="dxa"/>
            <w:tcBorders>
              <w:bottom w:val="single" w:sz="4" w:space="0" w:color="auto"/>
            </w:tcBorders>
          </w:tcPr>
          <w:p w14:paraId="33117B41" w14:textId="29C477F0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65FD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40B23585" w14:textId="252D47BD" w:rsidR="001B4F64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16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Докладний письмовий переказ тексту, що містить опис природи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1B4F64" w:rsidRP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Редагування тексту переказу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0FBBFF0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61621D5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1B4F64" w:rsidRPr="008808C8" w14:paraId="10E02C50" w14:textId="77777777" w:rsidTr="001B4F64">
        <w:trPr>
          <w:trHeight w:val="29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8A9DFA9" w14:textId="3625A8C7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14:paraId="47F61E53" w14:textId="5525E1B2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1B4F6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РМ № </w:t>
            </w:r>
            <w:r w:rsidR="0081407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Pr="001B4F6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17.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Аналіз письмового переказу.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E61" w14:textId="77777777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3DC1D" w14:textId="77777777" w:rsidR="001B4F64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165FDB" w:rsidRPr="008808C8" w14:paraId="28CA2658" w14:textId="77777777" w:rsidTr="00165FDB">
        <w:trPr>
          <w:trHeight w:val="285"/>
        </w:trPr>
        <w:tc>
          <w:tcPr>
            <w:tcW w:w="596" w:type="dxa"/>
            <w:tcBorders>
              <w:top w:val="single" w:sz="4" w:space="0" w:color="auto"/>
            </w:tcBorders>
          </w:tcPr>
          <w:p w14:paraId="3A494842" w14:textId="739A1D39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2865F04F" w14:textId="4AF6B65D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Діагностична (контрольна) робота № 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7</w:t>
            </w:r>
            <w:r w:rsidRP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Диктант</w:t>
            </w:r>
            <w:r w:rsidRPr="00165FD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Pr="00165FDB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165FD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)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. Аудіювання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9C0CDF4" w14:textId="77777777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24A9FFE1" w14:textId="77777777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86F668A" w14:textId="153ECAA9" w:rsidTr="00165FDB">
        <w:trPr>
          <w:trHeight w:val="529"/>
        </w:trPr>
        <w:tc>
          <w:tcPr>
            <w:tcW w:w="596" w:type="dxa"/>
            <w:tcBorders>
              <w:bottom w:val="single" w:sz="4" w:space="0" w:color="auto"/>
            </w:tcBorders>
          </w:tcPr>
          <w:p w14:paraId="78F06E0A" w14:textId="540AF64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ABA5E02" w14:textId="7B06B894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Букви  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е, о, и, і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 в прикметникових  суфіксах  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ев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 (-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єв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-),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ов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ичн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ічн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 (-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їчн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-)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AB54D9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24F183C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165FDB" w:rsidRPr="000C0CDB" w14:paraId="129BB7B4" w14:textId="77777777" w:rsidTr="00165FDB">
        <w:trPr>
          <w:trHeight w:val="571"/>
        </w:trPr>
        <w:tc>
          <w:tcPr>
            <w:tcW w:w="596" w:type="dxa"/>
            <w:tcBorders>
              <w:top w:val="single" w:sz="4" w:space="0" w:color="auto"/>
            </w:tcBorders>
          </w:tcPr>
          <w:p w14:paraId="1DE1564A" w14:textId="6BC52B80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68B820DC" w14:textId="77777777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Написання прикметників із  суфіксами: 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еньк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есеньк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ісіньк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юсіньк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ськ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зьк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-, -</w:t>
            </w:r>
            <w:proofErr w:type="spellStart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цьк</w:t>
            </w:r>
            <w:proofErr w:type="spellEnd"/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7AD178CD" w14:textId="77777777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51144B5B" w14:textId="77777777" w:rsidR="00165FDB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C93FBF0" w14:textId="47D7A2DE" w:rsidTr="008808C8">
        <w:tc>
          <w:tcPr>
            <w:tcW w:w="596" w:type="dxa"/>
          </w:tcPr>
          <w:p w14:paraId="24BD8231" w14:textId="7BF03589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1538654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Написання 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не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з  прикметниками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91EF3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68FED7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0478F95" w14:textId="13D17A00" w:rsidTr="008808C8">
        <w:tc>
          <w:tcPr>
            <w:tcW w:w="596" w:type="dxa"/>
            <w:tcBorders>
              <w:bottom w:val="single" w:sz="4" w:space="0" w:color="auto"/>
            </w:tcBorders>
          </w:tcPr>
          <w:p w14:paraId="2A943366" w14:textId="23529C8D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128489C1" w14:textId="4D72F9C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8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Письмовий твір-опис природи в художньому стилі на основі особистих вражень або за картиною на матеріалі відомих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полотен</w:t>
            </w:r>
            <w:proofErr w:type="spellEnd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українських пейзажистів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A55F5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642178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B19F69F" w14:textId="5FB19B67" w:rsidTr="008808C8">
        <w:tc>
          <w:tcPr>
            <w:tcW w:w="596" w:type="dxa"/>
            <w:tcBorders>
              <w:bottom w:val="single" w:sz="4" w:space="0" w:color="auto"/>
            </w:tcBorders>
          </w:tcPr>
          <w:p w14:paraId="145C0E17" w14:textId="1D0595C2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2A9547D2" w14:textId="4A6B0209" w:rsidR="008808C8" w:rsidRPr="00814070" w:rsidRDefault="00814070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 №1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P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1407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Редагування твору-опису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BF1175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3BA3966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27553EB" w14:textId="212969F6" w:rsidTr="008808C8">
        <w:trPr>
          <w:trHeight w:val="2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6F6A451" w14:textId="3FF650B3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  <w:r w:rsidR="001B4F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4F0A90D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складних  прикметників разом і з дефісом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6362702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4CD2BFA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FBCD6E8" w14:textId="371D2AB8" w:rsidTr="008808C8">
        <w:trPr>
          <w:trHeight w:val="2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A2150B5" w14:textId="3B546CFB" w:rsidR="008808C8" w:rsidRPr="008808C8" w:rsidRDefault="001B4F64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100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6B2236FF" w14:textId="66CBFFBD" w:rsidR="008808C8" w:rsidRPr="008808C8" w:rsidRDefault="00165FDB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165FD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складних  прикметників разом і з дефісом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AA4CF9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74FC9EA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EB9E62C" w14:textId="442439AF" w:rsidTr="008808C8">
        <w:trPr>
          <w:trHeight w:val="2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B473956" w14:textId="048CD3CA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="00165FD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66F7395" w14:textId="07508533" w:rsidR="008808C8" w:rsidRPr="008808C8" w:rsidRDefault="00165FDB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165FD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прізвищ  прикметникової  форми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6CB1DEB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3CC5CC6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980F97B" w14:textId="7EDF110C" w:rsidTr="008808C8">
        <w:trPr>
          <w:trHeight w:val="293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CC02224" w14:textId="697C6F8F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="00165FD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1EA982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прізвищ  прикметникової  форми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0FDC825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4E9DECA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589A5B3" w14:textId="5EB24B99" w:rsidTr="008808C8">
        <w:trPr>
          <w:trHeight w:val="371"/>
        </w:trPr>
        <w:tc>
          <w:tcPr>
            <w:tcW w:w="596" w:type="dxa"/>
          </w:tcPr>
          <w:p w14:paraId="01427C7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103</w:t>
            </w:r>
          </w:p>
        </w:tc>
        <w:tc>
          <w:tcPr>
            <w:tcW w:w="6946" w:type="dxa"/>
          </w:tcPr>
          <w:p w14:paraId="6EAD3E3D" w14:textId="002A0306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 8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Прикметник як частина мови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7398AA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90B154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0C0CDB" w14:paraId="315064CF" w14:textId="77777777" w:rsidTr="00E83CFA">
        <w:tc>
          <w:tcPr>
            <w:tcW w:w="10207" w:type="dxa"/>
            <w:gridSpan w:val="4"/>
          </w:tcPr>
          <w:p w14:paraId="58726260" w14:textId="6699D52B" w:rsidR="008069C0" w:rsidRPr="008069C0" w:rsidRDefault="008069C0" w:rsidP="00806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069C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МОРФОЛОГІЯ. ОРФОГРАФІЯ</w:t>
            </w:r>
          </w:p>
          <w:p w14:paraId="5EE96762" w14:textId="0CA90942" w:rsidR="00EA11AA" w:rsidRPr="008069C0" w:rsidRDefault="00EA11AA" w:rsidP="00806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8069C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Числівник як частина мови</w:t>
            </w:r>
            <w:r w:rsidR="008069C0" w:rsidRPr="008069C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16</w:t>
            </w:r>
            <w:r w:rsidR="008069C0" w:rsidRPr="008069C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7CB5A552" w14:textId="77777777" w:rsidR="008069C0" w:rsidRPr="008069C0" w:rsidRDefault="008069C0" w:rsidP="008069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4D274950" w14:textId="290063E9" w:rsidR="008069C0" w:rsidRPr="008069C0" w:rsidRDefault="008069C0" w:rsidP="008069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розпізнає наявні в почутому повідомленні факти й судження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формулює тему та основну думку тексту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створює текст за визначеними характеристиками на основі певної графічної інформації (діаграми, графіка тощо)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орфографічними, граматичними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нормами створює невеликі типові повідомлення на спеціальних (захищених) цифрових сервісах і в соціальних мережах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знаходить і виправляє недоліки та помилки в змісті, будові й </w:t>
            </w:r>
            <w:proofErr w:type="spellStart"/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мовному</w:t>
            </w:r>
            <w:proofErr w:type="spellEnd"/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оформленні власних висловлень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пояснює окремі виправлення з урахуванням вивчених правил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дискутує в онлайн-середовищі на знайомі теми</w:t>
            </w:r>
          </w:p>
          <w:p w14:paraId="4CA6AD3A" w14:textId="1DAF7429" w:rsidR="008069C0" w:rsidRPr="008069C0" w:rsidRDefault="008069C0" w:rsidP="008069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порівнює позиції учасників дискусії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толерантно обстоює власну позицію, звертає увагу на спільні й різні думки учасників дискусії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дотримується засад академічної доброчесності під час онлайн-взаємодії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8069C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вирізняє морфологічні явища у своєму та чужому мовленні, пояснює їх суть.</w:t>
            </w:r>
          </w:p>
        </w:tc>
      </w:tr>
      <w:tr w:rsidR="008808C8" w:rsidRPr="008808C8" w14:paraId="54559738" w14:textId="4DC7F677" w:rsidTr="006664E9">
        <w:trPr>
          <w:trHeight w:val="502"/>
        </w:trPr>
        <w:tc>
          <w:tcPr>
            <w:tcW w:w="596" w:type="dxa"/>
            <w:tcBorders>
              <w:bottom w:val="single" w:sz="4" w:space="0" w:color="auto"/>
            </w:tcBorders>
          </w:tcPr>
          <w:p w14:paraId="743831C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104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AD9FA81" w14:textId="77A24F84" w:rsidR="006664E9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Числівник як частина мови: значення, морфологічні ознаки, синтаксична роль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076BF9A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</w:tcBorders>
          </w:tcPr>
          <w:p w14:paraId="0B47076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6664E9" w:rsidRPr="008808C8" w14:paraId="4901A3F4" w14:textId="77777777" w:rsidTr="00EE3121">
        <w:trPr>
          <w:trHeight w:val="196"/>
        </w:trPr>
        <w:tc>
          <w:tcPr>
            <w:tcW w:w="596" w:type="dxa"/>
            <w:tcBorders>
              <w:top w:val="single" w:sz="4" w:space="0" w:color="auto"/>
            </w:tcBorders>
          </w:tcPr>
          <w:p w14:paraId="247DC6BF" w14:textId="402D0DC9" w:rsidR="006664E9" w:rsidRPr="008808C8" w:rsidRDefault="006664E9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105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14:paraId="083E5CF7" w14:textId="42C323C2" w:rsidR="006664E9" w:rsidRPr="008808C8" w:rsidRDefault="006664E9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Числівники кількісні і порядкові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5B811F75" w14:textId="77777777" w:rsidR="006664E9" w:rsidRPr="008808C8" w:rsidRDefault="006664E9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</w:tcPr>
          <w:p w14:paraId="03A0C065" w14:textId="77777777" w:rsidR="006664E9" w:rsidRPr="008808C8" w:rsidRDefault="006664E9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5ADFA2F" w14:textId="719C80C8" w:rsidTr="008808C8">
        <w:tc>
          <w:tcPr>
            <w:tcW w:w="596" w:type="dxa"/>
          </w:tcPr>
          <w:p w14:paraId="72971C7A" w14:textId="3222272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6</w:t>
            </w:r>
          </w:p>
        </w:tc>
        <w:tc>
          <w:tcPr>
            <w:tcW w:w="6946" w:type="dxa"/>
          </w:tcPr>
          <w:p w14:paraId="2A2C6C0F" w14:textId="3F686D2E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Числівники прості, складні та складені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53A391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C055B9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718FDC3" w14:textId="40891821" w:rsidTr="008808C8">
        <w:tc>
          <w:tcPr>
            <w:tcW w:w="596" w:type="dxa"/>
          </w:tcPr>
          <w:p w14:paraId="1E639F17" w14:textId="5C9E7AF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7</w:t>
            </w:r>
          </w:p>
        </w:tc>
        <w:tc>
          <w:tcPr>
            <w:tcW w:w="6946" w:type="dxa"/>
          </w:tcPr>
          <w:p w14:paraId="6EDAE9CE" w14:textId="77D912F5" w:rsidR="008808C8" w:rsidRPr="008808C8" w:rsidRDefault="006664E9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Розряди  кількісних числівників: на означення цілих чисел, дробові, збірні. Неозначені числівники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F48635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66F833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0C0CDB" w14:paraId="3245425B" w14:textId="424E9918" w:rsidTr="008808C8">
        <w:tc>
          <w:tcPr>
            <w:tcW w:w="596" w:type="dxa"/>
          </w:tcPr>
          <w:p w14:paraId="14CC2245" w14:textId="24CB6534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8</w:t>
            </w:r>
          </w:p>
        </w:tc>
        <w:tc>
          <w:tcPr>
            <w:tcW w:w="6946" w:type="dxa"/>
          </w:tcPr>
          <w:p w14:paraId="764B716D" w14:textId="08749B7C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165FDB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0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Аудіювання </w:t>
            </w:r>
            <w:proofErr w:type="spellStart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медіаційного</w:t>
            </w:r>
            <w:proofErr w:type="spellEnd"/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повідомлення, яке містить багато числівників, у тому числі розпізнавання в ньому фактів і суджень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74B63E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C54069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A4A9320" w14:textId="51B4929B" w:rsidTr="008808C8">
        <w:tc>
          <w:tcPr>
            <w:tcW w:w="596" w:type="dxa"/>
          </w:tcPr>
          <w:p w14:paraId="260F6CEF" w14:textId="0B83DFAE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9</w:t>
            </w:r>
          </w:p>
        </w:tc>
        <w:tc>
          <w:tcPr>
            <w:tcW w:w="6946" w:type="dxa"/>
          </w:tcPr>
          <w:p w14:paraId="38D2D86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числівників на означення цілих чисел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C5B20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769333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8C11181" w14:textId="57E436E5" w:rsidTr="008808C8">
        <w:tc>
          <w:tcPr>
            <w:tcW w:w="596" w:type="dxa"/>
          </w:tcPr>
          <w:p w14:paraId="59FB0665" w14:textId="59DBB0F1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10</w:t>
            </w:r>
          </w:p>
        </w:tc>
        <w:tc>
          <w:tcPr>
            <w:tcW w:w="6946" w:type="dxa"/>
          </w:tcPr>
          <w:p w14:paraId="0E312D62" w14:textId="75FE9365" w:rsidR="008808C8" w:rsidRPr="008808C8" w:rsidRDefault="006664E9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дробових числівників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FA6B02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91AC55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EEE1544" w14:textId="26A722FF" w:rsidTr="008808C8">
        <w:tc>
          <w:tcPr>
            <w:tcW w:w="596" w:type="dxa"/>
          </w:tcPr>
          <w:p w14:paraId="71C937F5" w14:textId="5201F636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11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</w:t>
            </w:r>
          </w:p>
        </w:tc>
        <w:tc>
          <w:tcPr>
            <w:tcW w:w="6946" w:type="dxa"/>
          </w:tcPr>
          <w:p w14:paraId="4F74B7C0" w14:textId="2AC9DC18" w:rsidR="008808C8" w:rsidRPr="008808C8" w:rsidRDefault="006664E9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Відмінювання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збірних</w:t>
            </w: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числівників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BA236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4F6627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CF24DC1" w14:textId="3528792A" w:rsidTr="008808C8">
        <w:tc>
          <w:tcPr>
            <w:tcW w:w="596" w:type="dxa"/>
          </w:tcPr>
          <w:p w14:paraId="4EB2B788" w14:textId="6E2F2718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2</w:t>
            </w:r>
          </w:p>
        </w:tc>
        <w:tc>
          <w:tcPr>
            <w:tcW w:w="6946" w:type="dxa"/>
          </w:tcPr>
          <w:p w14:paraId="3937B07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порядкових числівників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87A0A8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CBD150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21AA265" w14:textId="490A14A9" w:rsidTr="008808C8">
        <w:tc>
          <w:tcPr>
            <w:tcW w:w="596" w:type="dxa"/>
          </w:tcPr>
          <w:p w14:paraId="269DE338" w14:textId="523EEA6A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3</w:t>
            </w:r>
          </w:p>
        </w:tc>
        <w:tc>
          <w:tcPr>
            <w:tcW w:w="6946" w:type="dxa"/>
          </w:tcPr>
          <w:p w14:paraId="1222A9CC" w14:textId="7A729F25" w:rsidR="008808C8" w:rsidRPr="008808C8" w:rsidRDefault="006664E9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разом порядкових числівників із -сотий, -тисячний, -мільйонний, -мільярдний.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6D8B16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2C7682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585D25C" w14:textId="019D19BF" w:rsidTr="008808C8">
        <w:tc>
          <w:tcPr>
            <w:tcW w:w="596" w:type="dxa"/>
          </w:tcPr>
          <w:p w14:paraId="62D4DEB2" w14:textId="566EB8EC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</w:t>
            </w:r>
            <w:r w:rsid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4</w:t>
            </w:r>
          </w:p>
        </w:tc>
        <w:tc>
          <w:tcPr>
            <w:tcW w:w="6946" w:type="dxa"/>
          </w:tcPr>
          <w:p w14:paraId="1B7042FC" w14:textId="06A9A4FE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21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. Письмова розповідь «Мій родовід» із використанням дат народження членів родини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C67BB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2F16E4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EF49CDE" w14:textId="71DD4418" w:rsidTr="008808C8">
        <w:tc>
          <w:tcPr>
            <w:tcW w:w="596" w:type="dxa"/>
          </w:tcPr>
          <w:p w14:paraId="17BE47F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115</w:t>
            </w:r>
          </w:p>
        </w:tc>
        <w:tc>
          <w:tcPr>
            <w:tcW w:w="6946" w:type="dxa"/>
          </w:tcPr>
          <w:p w14:paraId="79DCC4C5" w14:textId="0AFE7670" w:rsidR="008808C8" w:rsidRPr="008808C8" w:rsidRDefault="006664E9" w:rsidP="00EA11AA">
            <w:pPr>
              <w:tabs>
                <w:tab w:val="left" w:pos="250"/>
              </w:tabs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М’який знак на кінці числівників і перед закінченням у непрямих відмінках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575B02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08A4C6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C2DDF9A" w14:textId="377EA725" w:rsidTr="008808C8">
        <w:tc>
          <w:tcPr>
            <w:tcW w:w="596" w:type="dxa"/>
          </w:tcPr>
          <w:p w14:paraId="7932C76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116</w:t>
            </w:r>
          </w:p>
        </w:tc>
        <w:tc>
          <w:tcPr>
            <w:tcW w:w="6946" w:type="dxa"/>
          </w:tcPr>
          <w:p w14:paraId="2C191463" w14:textId="3BD97FAD" w:rsidR="008808C8" w:rsidRPr="008808C8" w:rsidRDefault="006664E9" w:rsidP="00EA11AA">
            <w:pPr>
              <w:tabs>
                <w:tab w:val="left" w:pos="250"/>
              </w:tabs>
              <w:spacing w:after="0" w:line="20" w:lineRule="atLeas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Узгодження кількісних числівників з іменниками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92FDC9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0DF0A3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DFAEDB7" w14:textId="3C6A9C1C" w:rsidTr="008808C8">
        <w:tc>
          <w:tcPr>
            <w:tcW w:w="596" w:type="dxa"/>
          </w:tcPr>
          <w:p w14:paraId="26E7D58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117</w:t>
            </w:r>
          </w:p>
        </w:tc>
        <w:tc>
          <w:tcPr>
            <w:tcW w:w="6946" w:type="dxa"/>
          </w:tcPr>
          <w:p w14:paraId="26F6CFC5" w14:textId="352B58CD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22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Створення інформаційного допису типу оголошення про певну подію з використанням числівників на позначення дат і часу для розміщення в соцмережі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8D6F7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0F3BCC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7C17EEC" w14:textId="0A720A03" w:rsidTr="008808C8">
        <w:tc>
          <w:tcPr>
            <w:tcW w:w="596" w:type="dxa"/>
          </w:tcPr>
          <w:p w14:paraId="1E7E877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118</w:t>
            </w:r>
          </w:p>
        </w:tc>
        <w:tc>
          <w:tcPr>
            <w:tcW w:w="6946" w:type="dxa"/>
          </w:tcPr>
          <w:p w14:paraId="77205937" w14:textId="22D40BE8" w:rsidR="008808C8" w:rsidRPr="008808C8" w:rsidRDefault="006664E9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6664E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Узгодження кількісних числівників з іменниками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0B838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3F6C3B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5E0CACF" w14:textId="15B80233" w:rsidTr="008808C8">
        <w:tc>
          <w:tcPr>
            <w:tcW w:w="596" w:type="dxa"/>
          </w:tcPr>
          <w:p w14:paraId="052F1C5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119</w:t>
            </w:r>
          </w:p>
        </w:tc>
        <w:tc>
          <w:tcPr>
            <w:tcW w:w="6946" w:type="dxa"/>
          </w:tcPr>
          <w:p w14:paraId="7B602CEB" w14:textId="30941A1B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 w:rsidR="006664E9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№ 9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Числівник як частина мови (</w:t>
            </w:r>
            <w:r w:rsidRPr="008808C8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uk-UA"/>
                <w14:ligatures w14:val="none"/>
              </w:rPr>
              <w:t>тестування, завдання відкритої форми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3A82D5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F390E4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2F492C" w14:paraId="152C14A5" w14:textId="77777777" w:rsidTr="00E83CFA">
        <w:tc>
          <w:tcPr>
            <w:tcW w:w="10207" w:type="dxa"/>
            <w:gridSpan w:val="4"/>
          </w:tcPr>
          <w:p w14:paraId="4355FA91" w14:textId="44C27822" w:rsidR="006664E9" w:rsidRPr="00EE3121" w:rsidRDefault="006664E9" w:rsidP="00EE31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МОРФОЛОГІЯ. ОРФОГРАФІЯ</w:t>
            </w:r>
          </w:p>
          <w:p w14:paraId="658CFFBF" w14:textId="6FF54BBF" w:rsidR="00EA11AA" w:rsidRPr="00EE3121" w:rsidRDefault="00EA11AA" w:rsidP="00EE31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Займенник як частина мови</w:t>
            </w:r>
            <w:r w:rsidR="006664E9" w:rsidRP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B43CA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17</w:t>
            </w:r>
            <w:r w:rsidR="006664E9" w:rsidRP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598F3722" w14:textId="77777777" w:rsidR="006664E9" w:rsidRPr="00EE3121" w:rsidRDefault="006664E9" w:rsidP="00EE31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2AF9796D" w14:textId="4BDF3C22" w:rsidR="006664E9" w:rsidRPr="00EE3121" w:rsidRDefault="006664E9" w:rsidP="00EE31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вичерпно</w:t>
            </w:r>
            <w:proofErr w:type="spellEnd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відповідає на запитання за змістом почутого повідомлення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формулює запитання, щоб уточнити розуміння почутого повідомлення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знаходить у тексті відому і нову інформацію</w:t>
            </w:r>
          </w:p>
          <w:p w14:paraId="136228CA" w14:textId="3B74AF99" w:rsidR="006664E9" w:rsidRPr="00EE3121" w:rsidRDefault="006664E9" w:rsidP="00EE31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висловлює власні почуття, враження, викликані прочитаним, своє ставлення до зображених у тексті людей, подій, ситуацій, явищ тощо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представляє текстову інформацію, використовуючи різні способи і засоби візуалізації змісту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записує власні міркування або інформацію з інших джерел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складає та оформлює власне висловлення згідно з усталеними орфографічними, граматичними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нормами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знаходить і виправляє недоліки та помилки в змісті, будові й </w:t>
            </w:r>
            <w:proofErr w:type="spellStart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мовному</w:t>
            </w:r>
            <w:proofErr w:type="spellEnd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оформленні власних висловлень пояснює окремі виправлення з урахуванням вивчених правил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добирає доречні засоби </w:t>
            </w:r>
            <w:proofErr w:type="spellStart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мовної</w:t>
            </w:r>
            <w:proofErr w:type="spellEnd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виразності для оформлення власного висловлення</w:t>
            </w:r>
            <w:r w:rsid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виокремлює та розрізняє </w:t>
            </w:r>
            <w:proofErr w:type="spellStart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одиниці різних рівнів (речення, слово, форми слова)</w:t>
            </w:r>
          </w:p>
          <w:p w14:paraId="2BD13D5E" w14:textId="6563A4DD" w:rsidR="006664E9" w:rsidRPr="00EE3121" w:rsidRDefault="006664E9" w:rsidP="00EE31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вирізняє морфологічні явища у своєму та чужому мовленні, пояснює їх суть.</w:t>
            </w:r>
          </w:p>
        </w:tc>
      </w:tr>
      <w:tr w:rsidR="008808C8" w:rsidRPr="008808C8" w14:paraId="7D11B4D8" w14:textId="781F4A9B" w:rsidTr="008808C8">
        <w:tc>
          <w:tcPr>
            <w:tcW w:w="596" w:type="dxa"/>
          </w:tcPr>
          <w:p w14:paraId="5720BB1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120</w:t>
            </w:r>
          </w:p>
        </w:tc>
        <w:tc>
          <w:tcPr>
            <w:tcW w:w="6946" w:type="dxa"/>
          </w:tcPr>
          <w:p w14:paraId="1DB5F6DD" w14:textId="535F4239" w:rsidR="008808C8" w:rsidRPr="008808C8" w:rsidRDefault="008808C8" w:rsidP="00EA11AA">
            <w:pPr>
              <w:tabs>
                <w:tab w:val="left" w:pos="280"/>
              </w:tabs>
              <w:spacing w:after="0" w:line="20" w:lineRule="atLeast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Займенник як частина мови: значення, морфологічні ознаки, синтаксична роль.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8CC34C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37E129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1C4E344" w14:textId="4889B9C8" w:rsidTr="008808C8">
        <w:tc>
          <w:tcPr>
            <w:tcW w:w="596" w:type="dxa"/>
          </w:tcPr>
          <w:p w14:paraId="2B53BAA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121</w:t>
            </w:r>
          </w:p>
        </w:tc>
        <w:tc>
          <w:tcPr>
            <w:tcW w:w="6946" w:type="dxa"/>
          </w:tcPr>
          <w:p w14:paraId="462C7FFE" w14:textId="5AFA709C" w:rsidR="008808C8" w:rsidRPr="008808C8" w:rsidRDefault="008808C8" w:rsidP="00EA11AA">
            <w:pPr>
              <w:tabs>
                <w:tab w:val="left" w:pos="280"/>
              </w:tabs>
              <w:spacing w:after="0" w:line="20" w:lineRule="atLeast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23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Аудіювання і читання мовчки текстів, що містять займенники; з’ясування ролі займенників у цих текстах (практично)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371F9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6A90FF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354F2BE" w14:textId="325E65BC" w:rsidTr="008808C8">
        <w:tc>
          <w:tcPr>
            <w:tcW w:w="596" w:type="dxa"/>
          </w:tcPr>
          <w:p w14:paraId="394F6CA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122</w:t>
            </w:r>
          </w:p>
        </w:tc>
        <w:tc>
          <w:tcPr>
            <w:tcW w:w="6946" w:type="dxa"/>
          </w:tcPr>
          <w:p w14:paraId="37078740" w14:textId="5071619A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Розряди займенників за значенням: особові, зворотний, присвійні, вказівні, питальні, відносні,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заперечні, означальні й неозначені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DC7A8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A71AF5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0DA3D43" w14:textId="5E5F0623" w:rsidTr="008808C8">
        <w:tc>
          <w:tcPr>
            <w:tcW w:w="596" w:type="dxa"/>
          </w:tcPr>
          <w:p w14:paraId="2CF1463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123</w:t>
            </w:r>
          </w:p>
        </w:tc>
        <w:tc>
          <w:tcPr>
            <w:tcW w:w="6946" w:type="dxa"/>
          </w:tcPr>
          <w:p w14:paraId="3F200BCB" w14:textId="56ECAB38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Особливості визначення розряду займенників його, її, їх (практично)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7133B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E7B58F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EE3121" w14:paraId="75A9CE12" w14:textId="1214D974" w:rsidTr="008808C8">
        <w:tc>
          <w:tcPr>
            <w:tcW w:w="596" w:type="dxa"/>
          </w:tcPr>
          <w:p w14:paraId="5F6D133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124</w:t>
            </w:r>
          </w:p>
        </w:tc>
        <w:tc>
          <w:tcPr>
            <w:tcW w:w="6946" w:type="dxa"/>
          </w:tcPr>
          <w:p w14:paraId="768844E8" w14:textId="11BB3BAA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Відмінювання займенників усіх розрядів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C85D2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4E6F21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3B7AD78" w14:textId="070BBDD1" w:rsidTr="008808C8">
        <w:tc>
          <w:tcPr>
            <w:tcW w:w="596" w:type="dxa"/>
          </w:tcPr>
          <w:p w14:paraId="0E5377E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125</w:t>
            </w:r>
          </w:p>
        </w:tc>
        <w:tc>
          <w:tcPr>
            <w:tcW w:w="6946" w:type="dxa"/>
          </w:tcPr>
          <w:p w14:paraId="332AEFF2" w14:textId="54BEFD18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24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Складання діалогів-розпитувань у сімейному колі на побутові теми з використанням питальних і відносних займенників (наприклад: «Як минув день», «Як провести вихідний»)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43DE6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87DB15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85F8B9B" w14:textId="1E603FB7" w:rsidTr="008808C8">
        <w:tc>
          <w:tcPr>
            <w:tcW w:w="596" w:type="dxa"/>
          </w:tcPr>
          <w:p w14:paraId="6886BA3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126</w:t>
            </w:r>
          </w:p>
        </w:tc>
        <w:tc>
          <w:tcPr>
            <w:tcW w:w="6946" w:type="dxa"/>
          </w:tcPr>
          <w:p w14:paraId="13A1F5B2" w14:textId="43B47E8B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Приставний </w:t>
            </w:r>
            <w:r w:rsidRPr="00EE3121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>н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у формах особових і вказівних займенників.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Типові помилки у вживанні займенників.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75B65D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D79065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3EDCA71" w14:textId="095BBC50" w:rsidTr="008808C8">
        <w:tc>
          <w:tcPr>
            <w:tcW w:w="596" w:type="dxa"/>
          </w:tcPr>
          <w:p w14:paraId="247B754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127</w:t>
            </w:r>
          </w:p>
        </w:tc>
        <w:tc>
          <w:tcPr>
            <w:tcW w:w="6946" w:type="dxa"/>
          </w:tcPr>
          <w:p w14:paraId="2F4DFE14" w14:textId="4AD8F663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Уживання займенника </w:t>
            </w:r>
            <w:r w:rsidRPr="00EE3121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 xml:space="preserve">ви 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у ввічливому значенні для звертання до однієї особи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19195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F540EA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260D7535" w14:textId="69094555" w:rsidTr="008808C8">
        <w:tc>
          <w:tcPr>
            <w:tcW w:w="596" w:type="dxa"/>
          </w:tcPr>
          <w:p w14:paraId="547C0E7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magenta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128</w:t>
            </w:r>
          </w:p>
        </w:tc>
        <w:tc>
          <w:tcPr>
            <w:tcW w:w="6946" w:type="dxa"/>
          </w:tcPr>
          <w:p w14:paraId="3644CF84" w14:textId="3E005530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25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Письмовий твір розповідного характеру з елементами роздуму в художньому стилі з використанням займенників, що належать до різних розрядів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="00814070" w:rsidRP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Редагування твору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D9C95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3B5CD1C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F29EC1F" w14:textId="2A17C4AA" w:rsidTr="008808C8">
        <w:tc>
          <w:tcPr>
            <w:tcW w:w="596" w:type="dxa"/>
          </w:tcPr>
          <w:p w14:paraId="6D5635F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lastRenderedPageBreak/>
              <w:t>129</w:t>
            </w:r>
          </w:p>
        </w:tc>
        <w:tc>
          <w:tcPr>
            <w:tcW w:w="6946" w:type="dxa"/>
          </w:tcPr>
          <w:p w14:paraId="1F620C8B" w14:textId="2DD0F99D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РМ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26</w:t>
            </w:r>
            <w:r w:rsidRPr="008808C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Аналіз письмового твору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F87FE0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CE0764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0F1C3BDC" w14:textId="2D18345B" w:rsidTr="008808C8">
        <w:tc>
          <w:tcPr>
            <w:tcW w:w="596" w:type="dxa"/>
          </w:tcPr>
          <w:p w14:paraId="3654525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magenta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130</w:t>
            </w:r>
          </w:p>
        </w:tc>
        <w:tc>
          <w:tcPr>
            <w:tcW w:w="6946" w:type="dxa"/>
          </w:tcPr>
          <w:p w14:paraId="5BE73E1A" w14:textId="2CE38D5F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Написання разом і з дефісом неозначених займенників.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46404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49D5A1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42632DA" w14:textId="68BE9D3A" w:rsidTr="008808C8">
        <w:tc>
          <w:tcPr>
            <w:tcW w:w="596" w:type="dxa"/>
          </w:tcPr>
          <w:p w14:paraId="4931218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131</w:t>
            </w:r>
          </w:p>
        </w:tc>
        <w:tc>
          <w:tcPr>
            <w:tcW w:w="6946" w:type="dxa"/>
          </w:tcPr>
          <w:p w14:paraId="7CDFA070" w14:textId="33D86076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Правопис заперечних займенників.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1AE09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3A2B10E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5EDFD77" w14:textId="078BFA99" w:rsidTr="008808C8">
        <w:tc>
          <w:tcPr>
            <w:tcW w:w="596" w:type="dxa"/>
          </w:tcPr>
          <w:p w14:paraId="2879D207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132</w:t>
            </w:r>
          </w:p>
        </w:tc>
        <w:tc>
          <w:tcPr>
            <w:tcW w:w="6946" w:type="dxa"/>
          </w:tcPr>
          <w:p w14:paraId="647B218B" w14:textId="0E1D2E74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Наголошування займенників мій, твій, свій, той, цей, весь у непрямих відмінках (практично).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2C2CAE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0197D5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C0AA31B" w14:textId="07592BF3" w:rsidTr="008808C8">
        <w:tc>
          <w:tcPr>
            <w:tcW w:w="596" w:type="dxa"/>
          </w:tcPr>
          <w:p w14:paraId="7621B55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133</w:t>
            </w:r>
          </w:p>
        </w:tc>
        <w:tc>
          <w:tcPr>
            <w:tcW w:w="6946" w:type="dxa"/>
          </w:tcPr>
          <w:p w14:paraId="0637A9A6" w14:textId="09D0443C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Використання займенників для зв’язку речень у тексті (практично).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073F855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2F7B3C4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40F694CC" w14:textId="2605EF37" w:rsidTr="008808C8">
        <w:tc>
          <w:tcPr>
            <w:tcW w:w="596" w:type="dxa"/>
          </w:tcPr>
          <w:p w14:paraId="5F200E8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134</w:t>
            </w:r>
          </w:p>
        </w:tc>
        <w:tc>
          <w:tcPr>
            <w:tcW w:w="6946" w:type="dxa"/>
          </w:tcPr>
          <w:p w14:paraId="6BDB764A" w14:textId="67A2BD7E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Використання займенників для зв’язку речень у тексті (практично).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D55D5C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CB6CCB3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60879AD9" w14:textId="734C811A" w:rsidTr="008808C8">
        <w:tc>
          <w:tcPr>
            <w:tcW w:w="596" w:type="dxa"/>
          </w:tcPr>
          <w:p w14:paraId="4EB732B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135</w:t>
            </w:r>
          </w:p>
        </w:tc>
        <w:tc>
          <w:tcPr>
            <w:tcW w:w="6946" w:type="dxa"/>
          </w:tcPr>
          <w:p w14:paraId="6521AA2A" w14:textId="4504DA72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РМ </w:t>
            </w:r>
            <w:r w:rsidR="0081407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№</w:t>
            </w:r>
            <w:r w:rsidRPr="00EE312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27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Есе світоглядного змісту (орієнтовні теми: «Право на повагу до гідності», «У чому полягає гідність людини», «Чому не можна принижувати людську гідність»)</w:t>
            </w:r>
            <w:r w:rsidR="0081407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. Редагування есе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789E79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901B88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1487177F" w14:textId="53D5C850" w:rsidTr="008808C8">
        <w:tc>
          <w:tcPr>
            <w:tcW w:w="596" w:type="dxa"/>
          </w:tcPr>
          <w:p w14:paraId="4D4C59BD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136</w:t>
            </w:r>
          </w:p>
        </w:tc>
        <w:tc>
          <w:tcPr>
            <w:tcW w:w="6946" w:type="dxa"/>
          </w:tcPr>
          <w:p w14:paraId="051B7883" w14:textId="76E65CF3" w:rsidR="008808C8" w:rsidRPr="008808C8" w:rsidRDefault="00EE3121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EE312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Діагностична (контрольна) робота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№ 10</w:t>
            </w:r>
            <w:r w:rsidRPr="00EE312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uk-UA"/>
                <w14:ligatures w14:val="none"/>
              </w:rPr>
              <w:t>.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Займенник як частина мови </w:t>
            </w:r>
            <w:r w:rsidRPr="00EE3121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>(тестування, завдання відкритої форми)</w:t>
            </w: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uk-UA"/>
                <w14:ligatures w14:val="none"/>
              </w:rPr>
              <w:t xml:space="preserve">. </w:t>
            </w:r>
            <w:r w:rsidRPr="00EE312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Читання мовчки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9EAECB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B72959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EA11AA" w:rsidRPr="002F492C" w14:paraId="317E93EB" w14:textId="77777777" w:rsidTr="00E83CFA">
        <w:tc>
          <w:tcPr>
            <w:tcW w:w="10207" w:type="dxa"/>
            <w:gridSpan w:val="4"/>
          </w:tcPr>
          <w:p w14:paraId="19A291C0" w14:textId="323CE50F" w:rsidR="00EA11AA" w:rsidRPr="00B43CA2" w:rsidRDefault="00EA11AA" w:rsidP="00EA1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</w:pPr>
            <w:r w:rsidRPr="00B43CA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Повторення та узагальнення вивченого в 6 класі</w:t>
            </w:r>
            <w:r w:rsidR="00B43CA2" w:rsidRPr="00B43CA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(</w:t>
            </w:r>
            <w:r w:rsidR="00B43CA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>4</w:t>
            </w:r>
            <w:r w:rsidR="00B43CA2" w:rsidRPr="00B43CA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uk-UA"/>
                <w14:ligatures w14:val="none"/>
              </w:rPr>
              <w:t xml:space="preserve"> год.)</w:t>
            </w:r>
          </w:p>
          <w:p w14:paraId="3404BE7B" w14:textId="77777777" w:rsidR="00B43CA2" w:rsidRPr="00B43CA2" w:rsidRDefault="00B43CA2" w:rsidP="00B43C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Учень / учениця:</w:t>
            </w:r>
          </w:p>
          <w:p w14:paraId="55BB2F50" w14:textId="1ABCD828" w:rsidR="00B43CA2" w:rsidRPr="00B43CA2" w:rsidRDefault="00B43CA2" w:rsidP="00B43C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формулює запитання, щоб уточнити розуміння почутого повідомлення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обґрунтовує достовірність, повноту інформації, у разі потреби звертаючись до відповідних джерел, доречно цитуючи окремі фрагменти почутого повідомлення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використовує потрібні вербальні та невербальні засоби для збагачення міжособистісної комунікації позитивними емоціями, створення комфортної атмосфери спілкування, спонукання співрозмовників до певних дій</w:t>
            </w:r>
          </w:p>
          <w:p w14:paraId="1D9D2AC5" w14:textId="16A06A4B" w:rsidR="00B43CA2" w:rsidRPr="00B43CA2" w:rsidRDefault="00B43CA2" w:rsidP="00B43C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</w:pP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знаходить у тексті відому і нову інформацію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піддає сумніву інформацію з тексту на підставі розрізнення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фактів і суджень про факти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формулює тему та основну думку тексту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записує власні міркування або інформацію з інших джерел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створює письмові тексти визначених типів, стилів і жанрів, зважаючи на мету, адресата, власний життєвий досвід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добирає доречні засоби </w:t>
            </w:r>
            <w:proofErr w:type="spellStart"/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мовної</w:t>
            </w:r>
            <w:proofErr w:type="spellEnd"/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виразності для оформлення власного висловлення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виокремлює та розрізняє </w:t>
            </w:r>
            <w:proofErr w:type="spellStart"/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одиниці різних рівнів (текст, речення, слово, форми слова)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</w:t>
            </w:r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вирізняє </w:t>
            </w:r>
            <w:proofErr w:type="spellStart"/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>мовні</w:t>
            </w:r>
            <w:proofErr w:type="spellEnd"/>
            <w:r w:rsidRPr="00B43CA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val="uk-UA"/>
                <w14:ligatures w14:val="none"/>
              </w:rPr>
              <w:t xml:space="preserve"> явища у своєму та чужому мовленні, пояснює їх суть.</w:t>
            </w:r>
          </w:p>
        </w:tc>
      </w:tr>
      <w:tr w:rsidR="008808C8" w:rsidRPr="008808C8" w14:paraId="738F7E2F" w14:textId="64984582" w:rsidTr="008808C8">
        <w:tc>
          <w:tcPr>
            <w:tcW w:w="596" w:type="dxa"/>
          </w:tcPr>
          <w:p w14:paraId="5FFD7BB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137</w:t>
            </w:r>
          </w:p>
        </w:tc>
        <w:tc>
          <w:tcPr>
            <w:tcW w:w="6946" w:type="dxa"/>
          </w:tcPr>
          <w:p w14:paraId="1A809B37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Лексикологія. Фразеологія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CF3E22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0AF8B9B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57414700" w14:textId="6F60DEDF" w:rsidTr="008808C8">
        <w:tc>
          <w:tcPr>
            <w:tcW w:w="596" w:type="dxa"/>
          </w:tcPr>
          <w:p w14:paraId="62E8B720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138</w:t>
            </w:r>
          </w:p>
        </w:tc>
        <w:tc>
          <w:tcPr>
            <w:tcW w:w="6946" w:type="dxa"/>
          </w:tcPr>
          <w:p w14:paraId="14C62FC1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Словотвір та орфографія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222AC86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252F44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73EBE33E" w14:textId="2D4BF880" w:rsidTr="008808C8">
        <w:tc>
          <w:tcPr>
            <w:tcW w:w="596" w:type="dxa"/>
          </w:tcPr>
          <w:p w14:paraId="7E4DBF4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139</w:t>
            </w:r>
          </w:p>
        </w:tc>
        <w:tc>
          <w:tcPr>
            <w:tcW w:w="6946" w:type="dxa"/>
          </w:tcPr>
          <w:p w14:paraId="07B05021" w14:textId="77777777" w:rsidR="008808C8" w:rsidRPr="008808C8" w:rsidRDefault="008808C8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Морфологія та орфографія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FEB82A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6891579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  <w:tr w:rsidR="008808C8" w:rsidRPr="008808C8" w14:paraId="3DF72AB2" w14:textId="3E44E41D" w:rsidTr="008808C8">
        <w:tc>
          <w:tcPr>
            <w:tcW w:w="596" w:type="dxa"/>
          </w:tcPr>
          <w:p w14:paraId="3B79C65F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8808C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140</w:t>
            </w:r>
          </w:p>
        </w:tc>
        <w:tc>
          <w:tcPr>
            <w:tcW w:w="6946" w:type="dxa"/>
          </w:tcPr>
          <w:p w14:paraId="49BC064C" w14:textId="488E4127" w:rsidR="008808C8" w:rsidRPr="008808C8" w:rsidRDefault="00B43CA2" w:rsidP="00EA11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r w:rsidRPr="00B43C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Морфологія та орфографія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D4A7F01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3F00A58" w14:textId="77777777" w:rsidR="008808C8" w:rsidRPr="008808C8" w:rsidRDefault="008808C8" w:rsidP="00EA11AA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</w:p>
        </w:tc>
      </w:tr>
    </w:tbl>
    <w:p w14:paraId="4E2DC6A1" w14:textId="1BC95EC5" w:rsidR="00EA11AA" w:rsidRPr="008808C8" w:rsidRDefault="00EA11AA" w:rsidP="00EA11A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45F4DB31" w14:textId="5AC9BBB1" w:rsidR="00CE3C86" w:rsidRPr="008808C8" w:rsidRDefault="00CE3C86" w:rsidP="00EA11A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val="uk-UA"/>
          <w14:ligatures w14:val="none"/>
        </w:rPr>
      </w:pPr>
    </w:p>
    <w:sectPr w:rsidR="00CE3C86" w:rsidRPr="008808C8" w:rsidSect="00C06DF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ACD4E" w14:textId="77777777" w:rsidR="00B057C6" w:rsidRDefault="00B057C6">
      <w:pPr>
        <w:spacing w:after="0" w:line="240" w:lineRule="auto"/>
      </w:pPr>
      <w:r>
        <w:separator/>
      </w:r>
    </w:p>
  </w:endnote>
  <w:endnote w:type="continuationSeparator" w:id="0">
    <w:p w14:paraId="3988FF65" w14:textId="77777777" w:rsidR="00B057C6" w:rsidRDefault="00B05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51205" w14:textId="77777777" w:rsidR="00B057C6" w:rsidRDefault="00B057C6">
      <w:pPr>
        <w:spacing w:after="0" w:line="240" w:lineRule="auto"/>
      </w:pPr>
      <w:r>
        <w:separator/>
      </w:r>
    </w:p>
  </w:footnote>
  <w:footnote w:type="continuationSeparator" w:id="0">
    <w:p w14:paraId="1F5031EA" w14:textId="77777777" w:rsidR="00B057C6" w:rsidRDefault="00B05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DFE4" w14:textId="77777777" w:rsidR="00000000" w:rsidRDefault="000000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B46"/>
    <w:multiLevelType w:val="hybridMultilevel"/>
    <w:tmpl w:val="1D86F9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2D6"/>
    <w:multiLevelType w:val="hybridMultilevel"/>
    <w:tmpl w:val="E6CE0B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45269"/>
    <w:multiLevelType w:val="hybridMultilevel"/>
    <w:tmpl w:val="ACBC55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04626"/>
    <w:multiLevelType w:val="hybridMultilevel"/>
    <w:tmpl w:val="D626EF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7421D"/>
    <w:multiLevelType w:val="hybridMultilevel"/>
    <w:tmpl w:val="43DA64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B12C2"/>
    <w:multiLevelType w:val="hybridMultilevel"/>
    <w:tmpl w:val="9E4097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33BCB"/>
    <w:multiLevelType w:val="hybridMultilevel"/>
    <w:tmpl w:val="2DFA433C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8709CE"/>
    <w:multiLevelType w:val="hybridMultilevel"/>
    <w:tmpl w:val="BCC66B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47411"/>
    <w:multiLevelType w:val="hybridMultilevel"/>
    <w:tmpl w:val="252ED4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0771D"/>
    <w:multiLevelType w:val="hybridMultilevel"/>
    <w:tmpl w:val="D6B68B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361966">
    <w:abstractNumId w:val="1"/>
  </w:num>
  <w:num w:numId="2" w16cid:durableId="1932622216">
    <w:abstractNumId w:val="9"/>
  </w:num>
  <w:num w:numId="3" w16cid:durableId="751321180">
    <w:abstractNumId w:val="2"/>
  </w:num>
  <w:num w:numId="4" w16cid:durableId="1083835667">
    <w:abstractNumId w:val="4"/>
  </w:num>
  <w:num w:numId="5" w16cid:durableId="1705248907">
    <w:abstractNumId w:val="8"/>
  </w:num>
  <w:num w:numId="6" w16cid:durableId="1802266708">
    <w:abstractNumId w:val="0"/>
  </w:num>
  <w:num w:numId="7" w16cid:durableId="881328614">
    <w:abstractNumId w:val="5"/>
  </w:num>
  <w:num w:numId="8" w16cid:durableId="20324588">
    <w:abstractNumId w:val="7"/>
  </w:num>
  <w:num w:numId="9" w16cid:durableId="914977139">
    <w:abstractNumId w:val="6"/>
  </w:num>
  <w:num w:numId="10" w16cid:durableId="425073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AA"/>
    <w:rsid w:val="00082513"/>
    <w:rsid w:val="000C0CDB"/>
    <w:rsid w:val="000C479B"/>
    <w:rsid w:val="00165FDB"/>
    <w:rsid w:val="001B4F64"/>
    <w:rsid w:val="001E6A26"/>
    <w:rsid w:val="0025454B"/>
    <w:rsid w:val="002E1121"/>
    <w:rsid w:val="002E4D70"/>
    <w:rsid w:val="002F492C"/>
    <w:rsid w:val="003A58F9"/>
    <w:rsid w:val="0044318E"/>
    <w:rsid w:val="004A4C3B"/>
    <w:rsid w:val="005F53C7"/>
    <w:rsid w:val="00647529"/>
    <w:rsid w:val="006664E9"/>
    <w:rsid w:val="006A73CE"/>
    <w:rsid w:val="0077520B"/>
    <w:rsid w:val="007A38EF"/>
    <w:rsid w:val="007C1B2B"/>
    <w:rsid w:val="007E027B"/>
    <w:rsid w:val="008069C0"/>
    <w:rsid w:val="00814070"/>
    <w:rsid w:val="00834863"/>
    <w:rsid w:val="008808C8"/>
    <w:rsid w:val="00B057C6"/>
    <w:rsid w:val="00B43CA2"/>
    <w:rsid w:val="00BC5DE0"/>
    <w:rsid w:val="00C5188B"/>
    <w:rsid w:val="00CE3C86"/>
    <w:rsid w:val="00EA11AA"/>
    <w:rsid w:val="00EE3121"/>
    <w:rsid w:val="00F5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DDC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A11AA"/>
  </w:style>
  <w:style w:type="table" w:styleId="a3">
    <w:name w:val="Table Grid"/>
    <w:basedOn w:val="a1"/>
    <w:uiPriority w:val="59"/>
    <w:rsid w:val="00EA11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EA11A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5">
    <w:name w:val="header"/>
    <w:basedOn w:val="a"/>
    <w:link w:val="a6"/>
    <w:uiPriority w:val="99"/>
    <w:unhideWhenUsed/>
    <w:rsid w:val="00EA11AA"/>
    <w:pPr>
      <w:tabs>
        <w:tab w:val="center" w:pos="4819"/>
        <w:tab w:val="right" w:pos="9639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6">
    <w:name w:val="Верхній колонтитул Знак"/>
    <w:basedOn w:val="a0"/>
    <w:link w:val="a5"/>
    <w:uiPriority w:val="99"/>
    <w:rsid w:val="00EA11AA"/>
    <w:rPr>
      <w:rFonts w:ascii="Calibri" w:eastAsia="Calibri" w:hAnsi="Calibri" w:cs="Times New Roman"/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EA11AA"/>
    <w:pPr>
      <w:tabs>
        <w:tab w:val="center" w:pos="4819"/>
        <w:tab w:val="right" w:pos="9639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8">
    <w:name w:val="Нижній колонтитул Знак"/>
    <w:basedOn w:val="a0"/>
    <w:link w:val="a7"/>
    <w:uiPriority w:val="99"/>
    <w:rsid w:val="00EA11AA"/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EA11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uk-UA"/>
      <w14:ligatures w14:val="none"/>
    </w:rPr>
  </w:style>
  <w:style w:type="paragraph" w:styleId="a9">
    <w:name w:val="List Paragraph"/>
    <w:basedOn w:val="a"/>
    <w:uiPriority w:val="34"/>
    <w:qFormat/>
    <w:rsid w:val="00EA11AA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uk-UA"/>
      <w14:ligatures w14:val="none"/>
    </w:rPr>
  </w:style>
  <w:style w:type="paragraph" w:customStyle="1" w:styleId="aa">
    <w:name w:val="Основной"/>
    <w:basedOn w:val="a"/>
    <w:rsid w:val="00EA11AA"/>
    <w:pPr>
      <w:widowControl w:val="0"/>
      <w:spacing w:after="0" w:line="360" w:lineRule="auto"/>
      <w:ind w:firstLine="567"/>
      <w:jc w:val="both"/>
    </w:pPr>
    <w:rPr>
      <w:rFonts w:ascii="Times New Roman" w:eastAsia="Calibri" w:hAnsi="Times New Roman" w:cs="Times New Roman"/>
      <w:kern w:val="0"/>
      <w:sz w:val="28"/>
      <w:szCs w:val="24"/>
      <w:lang w:val="uk-UA"/>
      <w14:ligatures w14:val="none"/>
    </w:rPr>
  </w:style>
  <w:style w:type="paragraph" w:styleId="ab">
    <w:name w:val="Body Text Indent"/>
    <w:basedOn w:val="a"/>
    <w:link w:val="ac"/>
    <w:rsid w:val="00EA11AA"/>
    <w:pPr>
      <w:spacing w:before="80" w:after="0" w:line="240" w:lineRule="auto"/>
      <w:ind w:right="34"/>
    </w:pPr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ac">
    <w:name w:val="Основний текст з відступом Знак"/>
    <w:basedOn w:val="a0"/>
    <w:link w:val="ab"/>
    <w:rsid w:val="00EA11AA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paragraph" w:styleId="ad">
    <w:name w:val="Body Text"/>
    <w:basedOn w:val="a"/>
    <w:link w:val="ae"/>
    <w:uiPriority w:val="99"/>
    <w:unhideWhenUsed/>
    <w:rsid w:val="00EA11AA"/>
    <w:pPr>
      <w:spacing w:after="12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e">
    <w:name w:val="Основний текст Знак"/>
    <w:basedOn w:val="a0"/>
    <w:link w:val="ad"/>
    <w:uiPriority w:val="99"/>
    <w:rsid w:val="00EA11AA"/>
    <w:rPr>
      <w:rFonts w:ascii="Calibri" w:eastAsia="Calibri" w:hAnsi="Calibri" w:cs="Times New Roman"/>
      <w:kern w:val="0"/>
      <w14:ligatures w14:val="none"/>
    </w:rPr>
  </w:style>
  <w:style w:type="table" w:customStyle="1" w:styleId="10">
    <w:name w:val="Сетка таблицы1"/>
    <w:basedOn w:val="a1"/>
    <w:next w:val="a3"/>
    <w:uiPriority w:val="39"/>
    <w:rsid w:val="007A38E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3D0C0-DDFD-4AA8-9A8B-525D8BD4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15980</Words>
  <Characters>9109</Characters>
  <Application>Microsoft Office Word</Application>
  <DocSecurity>0</DocSecurity>
  <Lines>75</Lines>
  <Paragraphs>50</Paragraphs>
  <ScaleCrop>false</ScaleCrop>
  <Company/>
  <LinksUpToDate>false</LinksUpToDate>
  <CharactersWithSpaces>25039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2023-08-06T07:53:00Z</dcterms:created>
  <dcterms:modified xsi:type="dcterms:W3CDTF">2023-08-06T07:54:00Z</dcterms:modified>
</cp:coreProperties>
</file>